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5B9" w:rsidRPr="00C72500" w:rsidRDefault="005125B9" w:rsidP="00C72500">
      <w:pPr>
        <w:jc w:val="center"/>
        <w:rPr>
          <w:b/>
          <w:sz w:val="26"/>
          <w:szCs w:val="26"/>
        </w:rPr>
      </w:pPr>
      <w:r w:rsidRPr="00C72500">
        <w:rPr>
          <w:b/>
          <w:sz w:val="26"/>
          <w:szCs w:val="26"/>
        </w:rPr>
        <w:t>АНОТАЦИИ</w:t>
      </w:r>
    </w:p>
    <w:p w:rsidR="00605206" w:rsidRPr="00C72500" w:rsidRDefault="005125B9" w:rsidP="00C72500">
      <w:pPr>
        <w:jc w:val="center"/>
        <w:rPr>
          <w:b/>
          <w:sz w:val="26"/>
          <w:szCs w:val="26"/>
        </w:rPr>
      </w:pPr>
      <w:r w:rsidRPr="00C72500">
        <w:rPr>
          <w:b/>
          <w:sz w:val="26"/>
          <w:szCs w:val="26"/>
        </w:rPr>
        <w:t>программ учебных дисциплин подготовки бакалавра по направлению</w:t>
      </w:r>
    </w:p>
    <w:p w:rsidR="00605206" w:rsidRPr="00C72500" w:rsidRDefault="00605206" w:rsidP="00C72500">
      <w:pPr>
        <w:jc w:val="center"/>
        <w:rPr>
          <w:b/>
          <w:sz w:val="26"/>
          <w:szCs w:val="26"/>
        </w:rPr>
      </w:pPr>
    </w:p>
    <w:p w:rsidR="005125B9" w:rsidRPr="00C72500" w:rsidRDefault="005125B9" w:rsidP="00C72500">
      <w:pPr>
        <w:jc w:val="center"/>
        <w:rPr>
          <w:b/>
          <w:sz w:val="26"/>
          <w:szCs w:val="26"/>
        </w:rPr>
      </w:pPr>
      <w:r w:rsidRPr="00C72500">
        <w:rPr>
          <w:b/>
          <w:sz w:val="26"/>
          <w:szCs w:val="26"/>
        </w:rPr>
        <w:t>035700.62  Лингвистика</w:t>
      </w:r>
    </w:p>
    <w:p w:rsidR="005125B9" w:rsidRPr="00C72500" w:rsidRDefault="005125B9" w:rsidP="00C72500">
      <w:pPr>
        <w:jc w:val="center"/>
        <w:rPr>
          <w:b/>
          <w:sz w:val="26"/>
          <w:szCs w:val="26"/>
        </w:rPr>
      </w:pPr>
      <w:r w:rsidRPr="00C72500">
        <w:rPr>
          <w:b/>
          <w:sz w:val="26"/>
          <w:szCs w:val="26"/>
        </w:rPr>
        <w:t>профиль «Теория и методика преподавания иностранных языков и культур»</w:t>
      </w:r>
    </w:p>
    <w:p w:rsidR="00605206" w:rsidRPr="00C72500" w:rsidRDefault="00605206" w:rsidP="00C72500">
      <w:pPr>
        <w:spacing w:line="360" w:lineRule="auto"/>
        <w:jc w:val="both"/>
        <w:rPr>
          <w:b/>
          <w:sz w:val="26"/>
          <w:szCs w:val="26"/>
        </w:rPr>
      </w:pPr>
    </w:p>
    <w:p w:rsidR="005125B9" w:rsidRPr="00C72500" w:rsidRDefault="005125B9" w:rsidP="00C72500">
      <w:pPr>
        <w:spacing w:line="360" w:lineRule="auto"/>
        <w:jc w:val="both"/>
        <w:rPr>
          <w:b/>
          <w:sz w:val="26"/>
          <w:szCs w:val="26"/>
        </w:rPr>
      </w:pPr>
      <w:r w:rsidRPr="00C72500">
        <w:rPr>
          <w:b/>
          <w:sz w:val="26"/>
          <w:szCs w:val="26"/>
        </w:rPr>
        <w:t xml:space="preserve">3.2 </w:t>
      </w:r>
      <w:r w:rsidR="00C72500">
        <w:rPr>
          <w:b/>
          <w:sz w:val="26"/>
          <w:szCs w:val="26"/>
        </w:rPr>
        <w:t>«</w:t>
      </w:r>
      <w:r w:rsidRPr="00C72500">
        <w:rPr>
          <w:b/>
          <w:sz w:val="26"/>
          <w:szCs w:val="26"/>
        </w:rPr>
        <w:t>Практический курс первого иностранного языка</w:t>
      </w:r>
      <w:r w:rsidR="00C72500">
        <w:rPr>
          <w:b/>
          <w:sz w:val="26"/>
          <w:szCs w:val="26"/>
        </w:rPr>
        <w:t>»</w:t>
      </w:r>
    </w:p>
    <w:p w:rsidR="005125B9" w:rsidRPr="00C72500" w:rsidRDefault="005125B9" w:rsidP="00C72500">
      <w:pPr>
        <w:spacing w:line="360" w:lineRule="auto"/>
        <w:ind w:firstLine="708"/>
        <w:jc w:val="both"/>
        <w:outlineLvl w:val="1"/>
        <w:rPr>
          <w:i/>
          <w:sz w:val="26"/>
          <w:szCs w:val="26"/>
        </w:rPr>
      </w:pPr>
      <w:bookmarkStart w:id="0" w:name="_Toc182289345"/>
      <w:r w:rsidRPr="00C72500">
        <w:rPr>
          <w:b/>
          <w:sz w:val="26"/>
          <w:szCs w:val="26"/>
        </w:rPr>
        <w:t xml:space="preserve">Цели и задачи </w:t>
      </w:r>
      <w:bookmarkEnd w:id="0"/>
      <w:r w:rsidRPr="00C72500">
        <w:rPr>
          <w:b/>
          <w:sz w:val="26"/>
          <w:szCs w:val="26"/>
        </w:rPr>
        <w:t xml:space="preserve">освоения дисциплины </w:t>
      </w:r>
    </w:p>
    <w:p w:rsidR="005125B9" w:rsidRPr="00C72500" w:rsidRDefault="005125B9" w:rsidP="00C72500">
      <w:pPr>
        <w:spacing w:line="360" w:lineRule="auto"/>
        <w:ind w:firstLine="708"/>
        <w:jc w:val="both"/>
        <w:rPr>
          <w:sz w:val="26"/>
          <w:szCs w:val="26"/>
        </w:rPr>
      </w:pPr>
      <w:r w:rsidRPr="00C72500">
        <w:rPr>
          <w:sz w:val="26"/>
          <w:szCs w:val="26"/>
        </w:rPr>
        <w:t xml:space="preserve"> Обучить орфографической,  лексической, грамматической и стилистической нормам английского языка.</w:t>
      </w:r>
    </w:p>
    <w:p w:rsidR="005125B9" w:rsidRPr="00C72500" w:rsidRDefault="005125B9" w:rsidP="00C72500">
      <w:pPr>
        <w:spacing w:line="360" w:lineRule="auto"/>
        <w:ind w:firstLine="708"/>
        <w:jc w:val="both"/>
        <w:rPr>
          <w:sz w:val="26"/>
          <w:szCs w:val="26"/>
        </w:rPr>
      </w:pPr>
      <w:r w:rsidRPr="00C72500">
        <w:rPr>
          <w:sz w:val="26"/>
          <w:szCs w:val="26"/>
        </w:rPr>
        <w:t xml:space="preserve"> Развить    основные  речевые    формы   высказывания:    повествование,    описание, рассуждение, монолог, диалог.   </w:t>
      </w:r>
    </w:p>
    <w:p w:rsidR="005125B9" w:rsidRPr="00C72500" w:rsidRDefault="005125B9" w:rsidP="00C72500">
      <w:pPr>
        <w:spacing w:line="360" w:lineRule="auto"/>
        <w:ind w:firstLine="708"/>
        <w:jc w:val="both"/>
        <w:rPr>
          <w:sz w:val="26"/>
          <w:szCs w:val="26"/>
        </w:rPr>
      </w:pPr>
      <w:r w:rsidRPr="00C72500">
        <w:rPr>
          <w:sz w:val="26"/>
          <w:szCs w:val="26"/>
        </w:rPr>
        <w:t>Научить   соотносить   языковые средства с конкретными  ситуациями, условиями и задачами общения.</w:t>
      </w:r>
    </w:p>
    <w:p w:rsidR="005125B9" w:rsidRPr="00C72500" w:rsidRDefault="005125B9" w:rsidP="00C72500">
      <w:pPr>
        <w:spacing w:line="360" w:lineRule="auto"/>
        <w:ind w:firstLine="708"/>
        <w:jc w:val="both"/>
        <w:rPr>
          <w:sz w:val="26"/>
          <w:szCs w:val="26"/>
        </w:rPr>
      </w:pPr>
      <w:r w:rsidRPr="00C72500">
        <w:rPr>
          <w:sz w:val="26"/>
          <w:szCs w:val="26"/>
        </w:rPr>
        <w:t>Обучить навыкам перевода текстов с английского языка на русский и с русского на английский.</w:t>
      </w:r>
    </w:p>
    <w:p w:rsidR="005125B9" w:rsidRPr="00C72500" w:rsidRDefault="005125B9" w:rsidP="00C72500">
      <w:pPr>
        <w:spacing w:line="360" w:lineRule="auto"/>
        <w:ind w:firstLine="708"/>
        <w:jc w:val="both"/>
        <w:rPr>
          <w:sz w:val="26"/>
          <w:szCs w:val="26"/>
        </w:rPr>
      </w:pPr>
      <w:r w:rsidRPr="00C72500">
        <w:rPr>
          <w:sz w:val="26"/>
          <w:szCs w:val="26"/>
        </w:rPr>
        <w:t>Повысить культуру речи, речевой этикет.</w:t>
      </w:r>
    </w:p>
    <w:p w:rsidR="005125B9" w:rsidRPr="00C72500" w:rsidRDefault="005125B9" w:rsidP="00C72500">
      <w:pPr>
        <w:spacing w:line="360" w:lineRule="auto"/>
        <w:ind w:firstLine="708"/>
        <w:jc w:val="both"/>
        <w:rPr>
          <w:sz w:val="26"/>
          <w:szCs w:val="26"/>
        </w:rPr>
      </w:pPr>
      <w:r w:rsidRPr="00C72500">
        <w:rPr>
          <w:sz w:val="26"/>
          <w:szCs w:val="26"/>
        </w:rPr>
        <w:t>Стимулировать   интеллектуальное   и   эмоциональное   развитие   личности   студента, развивать способности к социальному взаимодействию.</w:t>
      </w:r>
    </w:p>
    <w:p w:rsidR="005125B9" w:rsidRPr="00C72500" w:rsidRDefault="005125B9" w:rsidP="00C72500">
      <w:pPr>
        <w:spacing w:line="360" w:lineRule="auto"/>
        <w:ind w:firstLine="708"/>
        <w:jc w:val="both"/>
        <w:rPr>
          <w:sz w:val="26"/>
          <w:szCs w:val="26"/>
        </w:rPr>
      </w:pPr>
      <w:r w:rsidRPr="00C72500">
        <w:rPr>
          <w:sz w:val="26"/>
          <w:szCs w:val="26"/>
        </w:rPr>
        <w:t>Обучить   определенным   иноязычным   навыкам   и   умениям,   а  также   способности соотносить языковые средства с нормами речевого поведения, которых придерживаются носители языка.</w:t>
      </w:r>
    </w:p>
    <w:p w:rsidR="005125B9" w:rsidRPr="00C72500" w:rsidRDefault="005125B9" w:rsidP="00C72500">
      <w:pPr>
        <w:spacing w:line="360" w:lineRule="auto"/>
        <w:ind w:firstLine="708"/>
        <w:jc w:val="both"/>
        <w:rPr>
          <w:sz w:val="26"/>
          <w:szCs w:val="26"/>
        </w:rPr>
      </w:pPr>
      <w:r w:rsidRPr="00C72500">
        <w:rPr>
          <w:sz w:val="26"/>
          <w:szCs w:val="26"/>
        </w:rPr>
        <w:t xml:space="preserve">Повысить уровень общей культуры и образования студентов, а также привить уважительное отношение к духовным ценностям других стран и народов. </w:t>
      </w:r>
    </w:p>
    <w:p w:rsidR="005125B9" w:rsidRPr="00C72500" w:rsidRDefault="005125B9" w:rsidP="00C72500">
      <w:pPr>
        <w:spacing w:line="360" w:lineRule="auto"/>
        <w:ind w:firstLine="708"/>
        <w:jc w:val="both"/>
        <w:rPr>
          <w:sz w:val="26"/>
          <w:szCs w:val="26"/>
        </w:rPr>
      </w:pPr>
      <w:r w:rsidRPr="00C72500">
        <w:rPr>
          <w:sz w:val="26"/>
          <w:szCs w:val="26"/>
        </w:rPr>
        <w:t>Развивать самостоятельность студента, его творческую активность и личную ответственность за результативность обучения.</w:t>
      </w:r>
    </w:p>
    <w:p w:rsidR="005125B9" w:rsidRPr="00C72500" w:rsidRDefault="005125B9" w:rsidP="00C72500">
      <w:pPr>
        <w:spacing w:line="360" w:lineRule="auto"/>
        <w:jc w:val="both"/>
        <w:rPr>
          <w:b/>
          <w:sz w:val="26"/>
          <w:szCs w:val="26"/>
        </w:rPr>
      </w:pPr>
      <w:r w:rsidRPr="00C72500">
        <w:rPr>
          <w:b/>
          <w:sz w:val="26"/>
          <w:szCs w:val="26"/>
        </w:rPr>
        <w:t>Место дисциплины в структуре ОПП бакалавриата</w:t>
      </w:r>
    </w:p>
    <w:p w:rsidR="005125B9" w:rsidRPr="00C72500" w:rsidRDefault="005125B9" w:rsidP="00C72500">
      <w:pPr>
        <w:spacing w:line="360" w:lineRule="auto"/>
        <w:jc w:val="both"/>
        <w:rPr>
          <w:sz w:val="26"/>
          <w:szCs w:val="26"/>
        </w:rPr>
      </w:pPr>
      <w:r w:rsidRPr="00C72500">
        <w:rPr>
          <w:sz w:val="26"/>
          <w:szCs w:val="26"/>
        </w:rPr>
        <w:t xml:space="preserve">Б.3. Базовая </w:t>
      </w:r>
      <w:r w:rsidR="00DF44FB">
        <w:rPr>
          <w:sz w:val="26"/>
          <w:szCs w:val="26"/>
        </w:rPr>
        <w:t>часть. 69 зет, 2484 ч., 1-8 сем.</w:t>
      </w:r>
    </w:p>
    <w:p w:rsidR="005125B9" w:rsidRPr="00C72500" w:rsidRDefault="005125B9" w:rsidP="00C72500">
      <w:pPr>
        <w:spacing w:line="360" w:lineRule="auto"/>
        <w:ind w:firstLine="708"/>
        <w:jc w:val="both"/>
        <w:rPr>
          <w:sz w:val="26"/>
          <w:szCs w:val="26"/>
        </w:rPr>
      </w:pPr>
      <w:r w:rsidRPr="00C72500">
        <w:rPr>
          <w:sz w:val="26"/>
          <w:szCs w:val="26"/>
        </w:rPr>
        <w:t xml:space="preserve">Практический курс первого иностранного языка занимает важнейшее место среди практических дисциплин, изучаемых на факультете. Эта дисциплина предназначена для систематизации, углубления и расширения знаний, полученных в школе. Учебный материал курса «Практический курс первого иностранного языка» изучается по 3 аспектам (практика устной и письменной речи, грамматика, фонетика), что позволяет студентам в последующем осваивать курсы таких </w:t>
      </w:r>
      <w:r w:rsidRPr="00C72500">
        <w:rPr>
          <w:sz w:val="26"/>
          <w:szCs w:val="26"/>
        </w:rPr>
        <w:lastRenderedPageBreak/>
        <w:t>теоретических и практических дисциплин как  теоретическая фонетика, теоретическая грамматика, лексикология, практикум по  культуре речевого общения. Ку</w:t>
      </w:r>
      <w:proofErr w:type="gramStart"/>
      <w:r w:rsidRPr="00C72500">
        <w:rPr>
          <w:sz w:val="26"/>
          <w:szCs w:val="26"/>
        </w:rPr>
        <w:t>рс стр</w:t>
      </w:r>
      <w:proofErr w:type="gramEnd"/>
      <w:r w:rsidRPr="00C72500">
        <w:rPr>
          <w:sz w:val="26"/>
          <w:szCs w:val="26"/>
        </w:rPr>
        <w:t>оится на основе последних достижений лингвистической науки и методики преподавания иностранных языков.</w:t>
      </w:r>
    </w:p>
    <w:p w:rsidR="005125B9" w:rsidRPr="00C72500" w:rsidRDefault="005125B9" w:rsidP="00C72500">
      <w:pPr>
        <w:shd w:val="clear" w:color="auto" w:fill="FFFFFF"/>
        <w:spacing w:line="360" w:lineRule="auto"/>
        <w:jc w:val="both"/>
        <w:rPr>
          <w:b/>
          <w:sz w:val="26"/>
          <w:szCs w:val="26"/>
        </w:rPr>
      </w:pPr>
      <w:r w:rsidRPr="00C72500">
        <w:rPr>
          <w:b/>
          <w:sz w:val="26"/>
          <w:szCs w:val="26"/>
        </w:rPr>
        <w:t>Краткое содержание дисциплины</w:t>
      </w:r>
    </w:p>
    <w:p w:rsidR="005125B9" w:rsidRPr="00C72500" w:rsidRDefault="005125B9" w:rsidP="00C72500">
      <w:pPr>
        <w:shd w:val="clear" w:color="auto" w:fill="FFFFFF"/>
        <w:spacing w:line="360" w:lineRule="auto"/>
        <w:ind w:firstLine="708"/>
        <w:jc w:val="both"/>
        <w:rPr>
          <w:sz w:val="26"/>
          <w:szCs w:val="26"/>
        </w:rPr>
      </w:pPr>
      <w:r w:rsidRPr="00C72500">
        <w:rPr>
          <w:sz w:val="26"/>
          <w:szCs w:val="26"/>
        </w:rPr>
        <w:t xml:space="preserve">Орфографическая, орфоэпическая, лексическая, грамматическая и стилистическая нормы изучаемых языков. Развитие общей и коммуникативной компетенции (лингвистической, </w:t>
      </w:r>
      <w:proofErr w:type="spellStart"/>
      <w:r w:rsidRPr="00C72500">
        <w:rPr>
          <w:sz w:val="26"/>
          <w:szCs w:val="26"/>
        </w:rPr>
        <w:t>социо-культурной</w:t>
      </w:r>
      <w:proofErr w:type="spellEnd"/>
      <w:r w:rsidRPr="00C72500">
        <w:rPr>
          <w:sz w:val="26"/>
          <w:szCs w:val="26"/>
        </w:rPr>
        <w:t xml:space="preserve"> и прагматической) применительно ко всем видам коммуникативной деятельности в различных сферах речевой коммуникации.</w:t>
      </w:r>
    </w:p>
    <w:p w:rsidR="005125B9" w:rsidRPr="00C72500" w:rsidRDefault="005125B9" w:rsidP="00C72500">
      <w:pPr>
        <w:spacing w:line="360" w:lineRule="auto"/>
        <w:ind w:firstLine="708"/>
        <w:jc w:val="both"/>
        <w:rPr>
          <w:sz w:val="26"/>
          <w:szCs w:val="26"/>
        </w:rPr>
      </w:pPr>
      <w:r w:rsidRPr="00C72500">
        <w:rPr>
          <w:sz w:val="26"/>
          <w:szCs w:val="26"/>
        </w:rPr>
        <w:t>Основные речевые формы высказывания: повествова</w:t>
      </w:r>
      <w:r w:rsidRPr="00C72500">
        <w:rPr>
          <w:sz w:val="26"/>
          <w:szCs w:val="26"/>
        </w:rPr>
        <w:softHyphen/>
        <w:t xml:space="preserve">ние, описание, рассуждение; монолог, диалог, </w:t>
      </w:r>
      <w:proofErr w:type="spellStart"/>
      <w:r w:rsidRPr="00C72500">
        <w:rPr>
          <w:sz w:val="26"/>
          <w:szCs w:val="26"/>
        </w:rPr>
        <w:t>полилог</w:t>
      </w:r>
      <w:proofErr w:type="spellEnd"/>
      <w:r w:rsidRPr="00C72500">
        <w:rPr>
          <w:sz w:val="26"/>
          <w:szCs w:val="26"/>
        </w:rPr>
        <w:t>. Культура речи, речевой этикет.</w:t>
      </w:r>
    </w:p>
    <w:p w:rsidR="00605206" w:rsidRPr="00C72500" w:rsidRDefault="00605206" w:rsidP="00C72500">
      <w:pPr>
        <w:spacing w:line="360" w:lineRule="auto"/>
        <w:ind w:firstLine="708"/>
        <w:jc w:val="both"/>
        <w:rPr>
          <w:sz w:val="26"/>
          <w:szCs w:val="26"/>
        </w:rPr>
      </w:pPr>
    </w:p>
    <w:p w:rsidR="005125B9" w:rsidRPr="00C72500" w:rsidRDefault="005125B9" w:rsidP="00C72500">
      <w:pPr>
        <w:spacing w:line="360" w:lineRule="auto"/>
        <w:jc w:val="both"/>
        <w:rPr>
          <w:b/>
          <w:sz w:val="26"/>
          <w:szCs w:val="26"/>
        </w:rPr>
      </w:pPr>
      <w:r w:rsidRPr="00C72500">
        <w:rPr>
          <w:b/>
          <w:sz w:val="26"/>
          <w:szCs w:val="26"/>
        </w:rPr>
        <w:t xml:space="preserve">3.3 </w:t>
      </w:r>
      <w:r w:rsidR="00DF44FB">
        <w:rPr>
          <w:b/>
          <w:sz w:val="26"/>
          <w:szCs w:val="26"/>
        </w:rPr>
        <w:t>«</w:t>
      </w:r>
      <w:r w:rsidRPr="00C72500">
        <w:rPr>
          <w:b/>
          <w:sz w:val="26"/>
          <w:szCs w:val="26"/>
        </w:rPr>
        <w:t>Практический курс второго иностранного языка</w:t>
      </w:r>
      <w:r w:rsidR="00DF44FB">
        <w:rPr>
          <w:b/>
          <w:sz w:val="26"/>
          <w:szCs w:val="26"/>
        </w:rPr>
        <w:t>»</w:t>
      </w:r>
    </w:p>
    <w:p w:rsidR="005125B9" w:rsidRPr="00C72500" w:rsidRDefault="005125B9" w:rsidP="00C72500">
      <w:pPr>
        <w:spacing w:line="360" w:lineRule="auto"/>
        <w:jc w:val="both"/>
        <w:rPr>
          <w:b/>
          <w:sz w:val="26"/>
          <w:szCs w:val="26"/>
        </w:rPr>
      </w:pPr>
      <w:r w:rsidRPr="00C72500">
        <w:rPr>
          <w:b/>
          <w:sz w:val="26"/>
          <w:szCs w:val="26"/>
        </w:rPr>
        <w:t>Цели и задачи освоения дисциплины</w:t>
      </w:r>
    </w:p>
    <w:p w:rsidR="005125B9" w:rsidRPr="00C72500" w:rsidRDefault="005125B9" w:rsidP="00C72500">
      <w:pPr>
        <w:spacing w:line="360" w:lineRule="auto"/>
        <w:jc w:val="both"/>
        <w:rPr>
          <w:sz w:val="26"/>
          <w:szCs w:val="26"/>
        </w:rPr>
      </w:pPr>
      <w:r w:rsidRPr="00C72500">
        <w:rPr>
          <w:sz w:val="26"/>
          <w:szCs w:val="26"/>
        </w:rPr>
        <w:t xml:space="preserve">         </w:t>
      </w:r>
      <w:proofErr w:type="gramStart"/>
      <w:r w:rsidRPr="00C72500">
        <w:rPr>
          <w:sz w:val="26"/>
          <w:szCs w:val="26"/>
        </w:rPr>
        <w:t>Изучить фонетические, орфографические, лексические и стилистические нормы английского языка; культуру речи и речевой этикет; научить навыкам устного и письменного перевода; развить коммуникативную компетентность применительно к особенностям языковых процессов в стране изучаемого языка и умению речевой деятельности в повседневно-обиходной сфере общения, опираясь на основные речевые формы высказывания, такие как повествование, описание, диалог.</w:t>
      </w:r>
      <w:proofErr w:type="gramEnd"/>
    </w:p>
    <w:p w:rsidR="005125B9" w:rsidRPr="00C72500" w:rsidRDefault="005125B9" w:rsidP="00C72500">
      <w:pPr>
        <w:spacing w:line="360" w:lineRule="auto"/>
        <w:jc w:val="both"/>
        <w:rPr>
          <w:b/>
          <w:sz w:val="26"/>
          <w:szCs w:val="26"/>
        </w:rPr>
      </w:pPr>
      <w:r w:rsidRPr="00C72500">
        <w:rPr>
          <w:b/>
          <w:sz w:val="26"/>
          <w:szCs w:val="26"/>
        </w:rPr>
        <w:t>Место дисциплины в структуре ООП бакалавриата</w:t>
      </w:r>
    </w:p>
    <w:p w:rsidR="005125B9" w:rsidRPr="00DF44FB" w:rsidRDefault="00DF44FB" w:rsidP="00C72500">
      <w:pPr>
        <w:spacing w:line="360" w:lineRule="auto"/>
        <w:jc w:val="both"/>
        <w:rPr>
          <w:sz w:val="26"/>
          <w:szCs w:val="26"/>
        </w:rPr>
      </w:pPr>
      <w:proofErr w:type="gramStart"/>
      <w:r w:rsidRPr="00DF44FB">
        <w:rPr>
          <w:sz w:val="26"/>
          <w:szCs w:val="26"/>
        </w:rPr>
        <w:t>Б</w:t>
      </w:r>
      <w:proofErr w:type="gramEnd"/>
      <w:r w:rsidRPr="00DF44FB">
        <w:rPr>
          <w:sz w:val="26"/>
          <w:szCs w:val="26"/>
        </w:rPr>
        <w:t xml:space="preserve"> </w:t>
      </w:r>
      <w:r w:rsidR="005125B9" w:rsidRPr="00DF44FB">
        <w:rPr>
          <w:sz w:val="26"/>
          <w:szCs w:val="26"/>
        </w:rPr>
        <w:t>3  Базовая часть</w:t>
      </w:r>
      <w:r w:rsidR="00FD44A8">
        <w:rPr>
          <w:sz w:val="26"/>
          <w:szCs w:val="26"/>
        </w:rPr>
        <w:t xml:space="preserve">. 29 зет, 1044 ч., </w:t>
      </w:r>
      <w:r w:rsidR="00FD44A8" w:rsidRPr="0041129F">
        <w:rPr>
          <w:sz w:val="26"/>
          <w:szCs w:val="26"/>
        </w:rPr>
        <w:t>2-</w:t>
      </w:r>
      <w:r>
        <w:rPr>
          <w:sz w:val="26"/>
          <w:szCs w:val="26"/>
        </w:rPr>
        <w:t>8 сем.</w:t>
      </w:r>
    </w:p>
    <w:p w:rsidR="005125B9" w:rsidRPr="00C72500" w:rsidRDefault="005125B9" w:rsidP="00C72500">
      <w:pPr>
        <w:spacing w:line="360" w:lineRule="auto"/>
        <w:jc w:val="both"/>
        <w:rPr>
          <w:sz w:val="26"/>
          <w:szCs w:val="26"/>
        </w:rPr>
      </w:pPr>
      <w:r w:rsidRPr="00C72500">
        <w:rPr>
          <w:sz w:val="26"/>
          <w:szCs w:val="26"/>
        </w:rPr>
        <w:t xml:space="preserve">        Практический курс 2 иностранного (английского) языка занимает одно из важнейших мест среди практических дисциплин, преподаваемых на факультете. Этот предмет дает возможность овладеть вторым иностранным языком для общения в повседневной жизни, приобщиться к культуре и традиции изучаемого языка, помогает овладеть страноведческим материалом, способствующим расширению кругозора и культуры студента.</w:t>
      </w:r>
    </w:p>
    <w:p w:rsidR="005125B9" w:rsidRPr="00C72500" w:rsidRDefault="005125B9" w:rsidP="00C72500">
      <w:pPr>
        <w:spacing w:line="360" w:lineRule="auto"/>
        <w:jc w:val="both"/>
        <w:rPr>
          <w:b/>
          <w:sz w:val="26"/>
          <w:szCs w:val="26"/>
        </w:rPr>
      </w:pPr>
      <w:r w:rsidRPr="00C72500">
        <w:rPr>
          <w:b/>
          <w:sz w:val="26"/>
          <w:szCs w:val="26"/>
        </w:rPr>
        <w:t>Краткое содержание</w:t>
      </w:r>
    </w:p>
    <w:p w:rsidR="005125B9" w:rsidRPr="00C72500" w:rsidRDefault="005125B9" w:rsidP="00C72500">
      <w:pPr>
        <w:spacing w:line="360" w:lineRule="auto"/>
        <w:jc w:val="both"/>
        <w:rPr>
          <w:sz w:val="26"/>
          <w:szCs w:val="26"/>
        </w:rPr>
      </w:pPr>
      <w:r w:rsidRPr="00C72500">
        <w:rPr>
          <w:sz w:val="26"/>
          <w:szCs w:val="26"/>
        </w:rPr>
        <w:t xml:space="preserve">Фонетика: артикуляция, интонация, акцентуация, ритм.  </w:t>
      </w:r>
    </w:p>
    <w:p w:rsidR="005125B9" w:rsidRPr="00C72500" w:rsidRDefault="005125B9" w:rsidP="00C72500">
      <w:pPr>
        <w:spacing w:line="360" w:lineRule="auto"/>
        <w:jc w:val="both"/>
        <w:rPr>
          <w:sz w:val="26"/>
          <w:szCs w:val="26"/>
        </w:rPr>
      </w:pPr>
      <w:r w:rsidRPr="00C72500">
        <w:rPr>
          <w:sz w:val="26"/>
          <w:szCs w:val="26"/>
        </w:rPr>
        <w:lastRenderedPageBreak/>
        <w:t xml:space="preserve">Лексика: способы словообразования, синонимы, антонимы, устойчивые сочетания.    </w:t>
      </w:r>
    </w:p>
    <w:p w:rsidR="005125B9" w:rsidRPr="00C72500" w:rsidRDefault="005125B9" w:rsidP="00C72500">
      <w:pPr>
        <w:spacing w:line="360" w:lineRule="auto"/>
        <w:jc w:val="both"/>
        <w:rPr>
          <w:sz w:val="26"/>
          <w:szCs w:val="26"/>
        </w:rPr>
      </w:pPr>
      <w:r w:rsidRPr="00C72500">
        <w:rPr>
          <w:sz w:val="26"/>
          <w:szCs w:val="26"/>
        </w:rPr>
        <w:t>Объем лексического материала 1000 ед., для  продуктивного усвоения и 500 ед. для рецептивного усвоения.</w:t>
      </w:r>
    </w:p>
    <w:p w:rsidR="00605206" w:rsidRPr="00C72500" w:rsidRDefault="005125B9" w:rsidP="00C72500">
      <w:pPr>
        <w:spacing w:line="360" w:lineRule="auto"/>
        <w:jc w:val="both"/>
        <w:rPr>
          <w:sz w:val="26"/>
          <w:szCs w:val="26"/>
        </w:rPr>
      </w:pPr>
      <w:proofErr w:type="gramStart"/>
      <w:r w:rsidRPr="00C72500">
        <w:rPr>
          <w:sz w:val="26"/>
          <w:szCs w:val="26"/>
        </w:rPr>
        <w:t xml:space="preserve">Грамматика: артикль, местоимения, предлоги, имя прилагательное, степени сравнения прилагательных, числительное, наречие, глагол, видовременные формы глагола, модальные глаголы, построение различных типов простого предложения, сложноподчиненное предложение.       </w:t>
      </w:r>
      <w:proofErr w:type="gramEnd"/>
    </w:p>
    <w:p w:rsidR="006428C9" w:rsidRPr="00C72500" w:rsidRDefault="005125B9" w:rsidP="00C72500">
      <w:pPr>
        <w:spacing w:line="360" w:lineRule="auto"/>
        <w:jc w:val="both"/>
        <w:rPr>
          <w:sz w:val="26"/>
          <w:szCs w:val="26"/>
        </w:rPr>
      </w:pPr>
      <w:r w:rsidRPr="00C72500">
        <w:rPr>
          <w:sz w:val="26"/>
          <w:szCs w:val="26"/>
        </w:rPr>
        <w:t xml:space="preserve"> </w:t>
      </w:r>
    </w:p>
    <w:p w:rsidR="005125B9" w:rsidRPr="00C72500" w:rsidRDefault="00DF44FB" w:rsidP="00C72500">
      <w:pPr>
        <w:spacing w:line="360" w:lineRule="auto"/>
        <w:jc w:val="both"/>
        <w:rPr>
          <w:b/>
          <w:sz w:val="26"/>
          <w:szCs w:val="26"/>
        </w:rPr>
      </w:pPr>
      <w:r>
        <w:rPr>
          <w:b/>
          <w:sz w:val="26"/>
          <w:szCs w:val="26"/>
        </w:rPr>
        <w:t>3.2</w:t>
      </w:r>
      <w:r w:rsidR="005125B9" w:rsidRPr="00C72500">
        <w:rPr>
          <w:b/>
          <w:sz w:val="26"/>
          <w:szCs w:val="26"/>
        </w:rPr>
        <w:t xml:space="preserve">.1 </w:t>
      </w:r>
      <w:r>
        <w:rPr>
          <w:b/>
          <w:sz w:val="26"/>
          <w:szCs w:val="26"/>
        </w:rPr>
        <w:t>«</w:t>
      </w:r>
      <w:r w:rsidR="005125B9" w:rsidRPr="00C72500">
        <w:rPr>
          <w:b/>
          <w:sz w:val="26"/>
          <w:szCs w:val="26"/>
        </w:rPr>
        <w:t>Теоретическая фонетика</w:t>
      </w:r>
      <w:r>
        <w:rPr>
          <w:b/>
          <w:sz w:val="26"/>
          <w:szCs w:val="26"/>
        </w:rPr>
        <w:t>»</w:t>
      </w:r>
    </w:p>
    <w:p w:rsidR="005125B9" w:rsidRPr="00C72500" w:rsidRDefault="005125B9" w:rsidP="00C72500">
      <w:pPr>
        <w:spacing w:line="360" w:lineRule="auto"/>
        <w:jc w:val="both"/>
        <w:rPr>
          <w:b/>
          <w:sz w:val="26"/>
          <w:szCs w:val="26"/>
        </w:rPr>
      </w:pPr>
      <w:r w:rsidRPr="00C72500">
        <w:rPr>
          <w:b/>
          <w:sz w:val="26"/>
          <w:szCs w:val="26"/>
        </w:rPr>
        <w:t>Цели и задачи освоения дисциплины</w:t>
      </w:r>
    </w:p>
    <w:p w:rsidR="005125B9" w:rsidRPr="00C72500" w:rsidRDefault="005125B9" w:rsidP="00C72500">
      <w:pPr>
        <w:spacing w:line="360" w:lineRule="auto"/>
        <w:ind w:firstLine="708"/>
        <w:jc w:val="both"/>
        <w:rPr>
          <w:sz w:val="26"/>
          <w:szCs w:val="26"/>
        </w:rPr>
      </w:pPr>
      <w:r w:rsidRPr="00C72500">
        <w:rPr>
          <w:sz w:val="26"/>
          <w:szCs w:val="26"/>
        </w:rPr>
        <w:t xml:space="preserve">Изучить в систематизированном виде основы теории фонетики, помочь формированию у студентов понимания фонетического строя языка и навыков владения речью. </w:t>
      </w:r>
    </w:p>
    <w:p w:rsidR="005125B9" w:rsidRPr="00C72500" w:rsidRDefault="005125B9" w:rsidP="00C72500">
      <w:pPr>
        <w:spacing w:line="360" w:lineRule="auto"/>
        <w:ind w:firstLine="708"/>
        <w:jc w:val="both"/>
        <w:rPr>
          <w:sz w:val="26"/>
          <w:szCs w:val="26"/>
        </w:rPr>
      </w:pPr>
      <w:r w:rsidRPr="00C72500">
        <w:rPr>
          <w:sz w:val="26"/>
          <w:szCs w:val="26"/>
        </w:rPr>
        <w:t>Ознакомить с современным состоянием науки фонетики. Ознакомить с фонетическим строем  английского языка и фонетическими терминами. Понять смысл закономерностей, регулирующих фонологические изменения в языке. Уметь проводить анализ фонологических явлений в тесной взаимосвязи  теории и практики языка.</w:t>
      </w:r>
    </w:p>
    <w:p w:rsidR="005125B9" w:rsidRPr="00C72500" w:rsidRDefault="005125B9" w:rsidP="00C72500">
      <w:pPr>
        <w:spacing w:line="360" w:lineRule="auto"/>
        <w:jc w:val="both"/>
        <w:rPr>
          <w:b/>
          <w:sz w:val="26"/>
          <w:szCs w:val="26"/>
        </w:rPr>
      </w:pPr>
      <w:r w:rsidRPr="00C72500">
        <w:rPr>
          <w:b/>
          <w:sz w:val="26"/>
          <w:szCs w:val="26"/>
        </w:rPr>
        <w:t>Место дисциплины в структуре ООП бакалавриата</w:t>
      </w:r>
    </w:p>
    <w:p w:rsidR="00DF44FB" w:rsidRDefault="005125B9" w:rsidP="00C72500">
      <w:pPr>
        <w:spacing w:line="360" w:lineRule="auto"/>
        <w:ind w:firstLine="708"/>
        <w:jc w:val="both"/>
        <w:rPr>
          <w:sz w:val="26"/>
          <w:szCs w:val="26"/>
        </w:rPr>
      </w:pPr>
      <w:r w:rsidRPr="00C72500">
        <w:rPr>
          <w:sz w:val="26"/>
          <w:szCs w:val="26"/>
        </w:rPr>
        <w:t xml:space="preserve">Б.3. </w:t>
      </w:r>
      <w:r w:rsidR="00DF44FB" w:rsidRPr="00DF44FB">
        <w:rPr>
          <w:sz w:val="26"/>
          <w:szCs w:val="26"/>
        </w:rPr>
        <w:t>Базовая часть</w:t>
      </w:r>
      <w:r w:rsidR="00DF44FB">
        <w:rPr>
          <w:sz w:val="26"/>
          <w:szCs w:val="26"/>
        </w:rPr>
        <w:t>. 5 зет, 180 ч., 3 сем.</w:t>
      </w:r>
    </w:p>
    <w:p w:rsidR="005125B9" w:rsidRPr="00C72500" w:rsidRDefault="005125B9" w:rsidP="00C72500">
      <w:pPr>
        <w:spacing w:line="360" w:lineRule="auto"/>
        <w:ind w:firstLine="708"/>
        <w:jc w:val="both"/>
        <w:rPr>
          <w:sz w:val="26"/>
          <w:szCs w:val="26"/>
        </w:rPr>
      </w:pPr>
      <w:r w:rsidRPr="00C72500">
        <w:rPr>
          <w:sz w:val="26"/>
          <w:szCs w:val="26"/>
        </w:rPr>
        <w:t xml:space="preserve">Теоретическая фонетика занимает одно из важнейших мест среди теоретических дисциплин, изучаемых на факультете. Она способствует формированию у студентов лингвистического мировоззрения, дает глубокое понимание различных фонологических явлений, соотношения уровней языка, Дисциплина «Теоретическая фонетика» опирается на лингвистическую дисциплину «Введение в языкознание» и предваряет такие дисциплины, как  «Лексикология»,  «Теоретическая грамматика», «Сравнительная типология».  </w:t>
      </w:r>
    </w:p>
    <w:p w:rsidR="005125B9" w:rsidRPr="00C72500" w:rsidRDefault="005125B9" w:rsidP="00C72500">
      <w:pPr>
        <w:spacing w:line="360" w:lineRule="auto"/>
        <w:jc w:val="both"/>
        <w:rPr>
          <w:b/>
          <w:sz w:val="26"/>
          <w:szCs w:val="26"/>
        </w:rPr>
      </w:pPr>
      <w:r w:rsidRPr="00C72500">
        <w:rPr>
          <w:b/>
          <w:sz w:val="26"/>
          <w:szCs w:val="26"/>
        </w:rPr>
        <w:t>Краткое содержание</w:t>
      </w:r>
    </w:p>
    <w:p w:rsidR="005125B9" w:rsidRPr="00C72500" w:rsidRDefault="005125B9" w:rsidP="00C72500">
      <w:pPr>
        <w:spacing w:line="360" w:lineRule="auto"/>
        <w:ind w:firstLine="708"/>
        <w:jc w:val="both"/>
        <w:rPr>
          <w:sz w:val="26"/>
          <w:szCs w:val="26"/>
        </w:rPr>
      </w:pPr>
      <w:r w:rsidRPr="00C72500">
        <w:rPr>
          <w:sz w:val="26"/>
          <w:szCs w:val="26"/>
        </w:rPr>
        <w:t xml:space="preserve">Наука фонетика. Устная и письменная формы речи. Литературное произношение. Региональная и социальная </w:t>
      </w:r>
      <w:proofErr w:type="spellStart"/>
      <w:r w:rsidRPr="00C72500">
        <w:rPr>
          <w:sz w:val="26"/>
          <w:szCs w:val="26"/>
        </w:rPr>
        <w:t>вариантология</w:t>
      </w:r>
      <w:proofErr w:type="spellEnd"/>
      <w:r w:rsidRPr="00C72500">
        <w:rPr>
          <w:sz w:val="26"/>
          <w:szCs w:val="26"/>
        </w:rPr>
        <w:t xml:space="preserve">. Фонетика и фонология английского языка. Фонетическая база английского языка. Фонемный состав английского языка. Вокализм, консонантизм. Система фонологических оппозиций, </w:t>
      </w:r>
      <w:r w:rsidRPr="00C72500">
        <w:rPr>
          <w:sz w:val="26"/>
          <w:szCs w:val="26"/>
        </w:rPr>
        <w:lastRenderedPageBreak/>
        <w:t xml:space="preserve">Позиционно-комбинаторные изменения фонем. Слог, функции слога. Виды ударения Интонация и просодия. </w:t>
      </w:r>
      <w:proofErr w:type="spellStart"/>
      <w:r w:rsidRPr="00C72500">
        <w:rPr>
          <w:sz w:val="26"/>
          <w:szCs w:val="26"/>
        </w:rPr>
        <w:t>Фоностилистика</w:t>
      </w:r>
      <w:proofErr w:type="spellEnd"/>
      <w:r w:rsidRPr="00C72500">
        <w:rPr>
          <w:sz w:val="26"/>
          <w:szCs w:val="26"/>
        </w:rPr>
        <w:t xml:space="preserve">. Культура  речи.  Языковой этикет. Фонетика текста и </w:t>
      </w:r>
      <w:proofErr w:type="spellStart"/>
      <w:r w:rsidRPr="00C72500">
        <w:rPr>
          <w:sz w:val="26"/>
          <w:szCs w:val="26"/>
        </w:rPr>
        <w:t>дискурса</w:t>
      </w:r>
      <w:proofErr w:type="spellEnd"/>
      <w:r w:rsidRPr="00C72500">
        <w:rPr>
          <w:sz w:val="26"/>
          <w:szCs w:val="26"/>
        </w:rPr>
        <w:t xml:space="preserve">. </w:t>
      </w:r>
    </w:p>
    <w:p w:rsidR="00605206" w:rsidRPr="00C72500" w:rsidRDefault="00605206" w:rsidP="00C72500">
      <w:pPr>
        <w:spacing w:line="360" w:lineRule="auto"/>
        <w:ind w:firstLine="708"/>
        <w:jc w:val="both"/>
        <w:rPr>
          <w:sz w:val="26"/>
          <w:szCs w:val="26"/>
        </w:rPr>
      </w:pPr>
    </w:p>
    <w:p w:rsidR="005125B9" w:rsidRPr="00C72500" w:rsidRDefault="00DF44FB" w:rsidP="00C72500">
      <w:pPr>
        <w:spacing w:line="360" w:lineRule="auto"/>
        <w:jc w:val="both"/>
        <w:rPr>
          <w:b/>
          <w:sz w:val="26"/>
          <w:szCs w:val="26"/>
        </w:rPr>
      </w:pPr>
      <w:r>
        <w:rPr>
          <w:b/>
          <w:sz w:val="26"/>
          <w:szCs w:val="26"/>
        </w:rPr>
        <w:t>3.2</w:t>
      </w:r>
      <w:r w:rsidR="005125B9" w:rsidRPr="00C72500">
        <w:rPr>
          <w:b/>
          <w:sz w:val="26"/>
          <w:szCs w:val="26"/>
        </w:rPr>
        <w:t xml:space="preserve">.2 </w:t>
      </w:r>
      <w:r>
        <w:rPr>
          <w:b/>
          <w:sz w:val="26"/>
          <w:szCs w:val="26"/>
        </w:rPr>
        <w:t>«</w:t>
      </w:r>
      <w:r w:rsidR="005125B9" w:rsidRPr="00C72500">
        <w:rPr>
          <w:b/>
          <w:sz w:val="26"/>
          <w:szCs w:val="26"/>
        </w:rPr>
        <w:t>Теоретическая грамматика</w:t>
      </w:r>
      <w:r>
        <w:rPr>
          <w:b/>
          <w:sz w:val="26"/>
          <w:szCs w:val="26"/>
        </w:rPr>
        <w:t>»</w:t>
      </w:r>
    </w:p>
    <w:p w:rsidR="005125B9" w:rsidRPr="00C72500" w:rsidRDefault="005125B9" w:rsidP="00C72500">
      <w:pPr>
        <w:spacing w:line="360" w:lineRule="auto"/>
        <w:jc w:val="both"/>
        <w:rPr>
          <w:b/>
          <w:sz w:val="26"/>
          <w:szCs w:val="26"/>
        </w:rPr>
      </w:pPr>
      <w:r w:rsidRPr="00C72500">
        <w:rPr>
          <w:b/>
          <w:sz w:val="26"/>
          <w:szCs w:val="26"/>
        </w:rPr>
        <w:t>Цели и задачи освоения дисциплины</w:t>
      </w:r>
    </w:p>
    <w:p w:rsidR="005125B9" w:rsidRPr="00C72500" w:rsidRDefault="005125B9" w:rsidP="00C72500">
      <w:pPr>
        <w:spacing w:line="360" w:lineRule="auto"/>
        <w:ind w:firstLine="708"/>
        <w:jc w:val="both"/>
        <w:rPr>
          <w:sz w:val="26"/>
          <w:szCs w:val="26"/>
        </w:rPr>
      </w:pPr>
      <w:r w:rsidRPr="00C72500">
        <w:rPr>
          <w:sz w:val="26"/>
          <w:szCs w:val="26"/>
        </w:rPr>
        <w:t>Изучить в систематизированном виде основы теоретических сведений об основных аспектах грамматического строя английского языка, понять различные грамматические явления, свойственные данному языку, на базе теоретического обоснования практически усвоенных фактов.</w:t>
      </w:r>
    </w:p>
    <w:p w:rsidR="005125B9" w:rsidRPr="00C72500" w:rsidRDefault="005125B9" w:rsidP="00C72500">
      <w:pPr>
        <w:spacing w:line="360" w:lineRule="auto"/>
        <w:ind w:firstLine="708"/>
        <w:jc w:val="both"/>
        <w:rPr>
          <w:sz w:val="26"/>
          <w:szCs w:val="26"/>
        </w:rPr>
      </w:pPr>
      <w:r w:rsidRPr="00C72500">
        <w:rPr>
          <w:sz w:val="26"/>
          <w:szCs w:val="26"/>
        </w:rPr>
        <w:t xml:space="preserve">Ознакомиться с историей и современным состоянием науки грамматики, с морфологическим строем английского языка. Знать синтаксические характеристики англоязычной речи. Понимать соотношение текста и </w:t>
      </w:r>
      <w:proofErr w:type="spellStart"/>
      <w:r w:rsidRPr="00C72500">
        <w:rPr>
          <w:sz w:val="26"/>
          <w:szCs w:val="26"/>
        </w:rPr>
        <w:t>дискурса</w:t>
      </w:r>
      <w:proofErr w:type="spellEnd"/>
      <w:r w:rsidRPr="00C72500">
        <w:rPr>
          <w:sz w:val="26"/>
          <w:szCs w:val="26"/>
        </w:rPr>
        <w:t>, а также рассмотреть текстологию как науку. Уметь проводить систематичный анализ грамматических явлений английского языка  в  тесной связи теории и практики.</w:t>
      </w:r>
    </w:p>
    <w:p w:rsidR="005125B9" w:rsidRPr="00C72500" w:rsidRDefault="005125B9" w:rsidP="00C72500">
      <w:pPr>
        <w:spacing w:line="360" w:lineRule="auto"/>
        <w:jc w:val="both"/>
        <w:rPr>
          <w:sz w:val="26"/>
          <w:szCs w:val="26"/>
        </w:rPr>
      </w:pPr>
      <w:r w:rsidRPr="00C72500">
        <w:rPr>
          <w:b/>
          <w:sz w:val="26"/>
          <w:szCs w:val="26"/>
        </w:rPr>
        <w:t>Место дисциплины в структуре ООП бакалавриата</w:t>
      </w:r>
    </w:p>
    <w:p w:rsidR="005125B9" w:rsidRPr="00C72500" w:rsidRDefault="005125B9" w:rsidP="00C72500">
      <w:pPr>
        <w:spacing w:line="360" w:lineRule="auto"/>
        <w:ind w:firstLine="708"/>
        <w:jc w:val="both"/>
        <w:rPr>
          <w:sz w:val="26"/>
          <w:szCs w:val="26"/>
        </w:rPr>
      </w:pPr>
      <w:r w:rsidRPr="00C72500">
        <w:rPr>
          <w:sz w:val="26"/>
          <w:szCs w:val="26"/>
        </w:rPr>
        <w:t xml:space="preserve">Б. 3. </w:t>
      </w:r>
      <w:r w:rsidR="00DF44FB" w:rsidRPr="00DF44FB">
        <w:rPr>
          <w:sz w:val="26"/>
          <w:szCs w:val="26"/>
        </w:rPr>
        <w:t>Базовая часть</w:t>
      </w:r>
      <w:r w:rsidR="00DF44FB">
        <w:rPr>
          <w:sz w:val="26"/>
          <w:szCs w:val="26"/>
        </w:rPr>
        <w:t xml:space="preserve">. 6 зет, 216 ч., </w:t>
      </w:r>
      <w:r w:rsidR="00562079">
        <w:rPr>
          <w:sz w:val="26"/>
          <w:szCs w:val="26"/>
        </w:rPr>
        <w:t>5,4 сем</w:t>
      </w:r>
    </w:p>
    <w:p w:rsidR="005125B9" w:rsidRPr="00C72500" w:rsidRDefault="005125B9" w:rsidP="00C72500">
      <w:pPr>
        <w:spacing w:line="360" w:lineRule="auto"/>
        <w:ind w:firstLine="708"/>
        <w:jc w:val="both"/>
        <w:rPr>
          <w:sz w:val="26"/>
          <w:szCs w:val="26"/>
        </w:rPr>
      </w:pPr>
      <w:r w:rsidRPr="00C72500">
        <w:rPr>
          <w:sz w:val="26"/>
          <w:szCs w:val="26"/>
        </w:rPr>
        <w:t>Теоретическая грамматика занимает одно из важнейших мест среди теоретических дисциплин, изучаемых на факультете. Она способствует формированию у студентов лингвистического мировоззрения, дает глубокое понимание различных грамматических явлений, соотношения уровней языка, взаимодействия синтагматических и парадигматических связей. Курс теоретической грамматики опирается на такие дисциплины, как «Общее языкознание», «Теоретическая фонетика», «Лексикология», «Практический курс английского языка».</w:t>
      </w:r>
    </w:p>
    <w:p w:rsidR="005125B9" w:rsidRPr="00C72500" w:rsidRDefault="005125B9" w:rsidP="00C72500">
      <w:pPr>
        <w:spacing w:line="360" w:lineRule="auto"/>
        <w:jc w:val="both"/>
        <w:rPr>
          <w:b/>
          <w:sz w:val="26"/>
          <w:szCs w:val="26"/>
        </w:rPr>
      </w:pPr>
      <w:r w:rsidRPr="00C72500">
        <w:rPr>
          <w:b/>
          <w:sz w:val="26"/>
          <w:szCs w:val="26"/>
        </w:rPr>
        <w:t>Краткое содержание</w:t>
      </w:r>
    </w:p>
    <w:p w:rsidR="005125B9" w:rsidRPr="00C72500" w:rsidRDefault="005125B9" w:rsidP="00C72500">
      <w:pPr>
        <w:spacing w:line="360" w:lineRule="auto"/>
        <w:ind w:firstLine="708"/>
        <w:jc w:val="both"/>
        <w:rPr>
          <w:sz w:val="26"/>
          <w:szCs w:val="26"/>
        </w:rPr>
      </w:pPr>
      <w:r w:rsidRPr="00C72500">
        <w:rPr>
          <w:sz w:val="26"/>
          <w:szCs w:val="26"/>
        </w:rPr>
        <w:t xml:space="preserve">Грамматический строй английского языка. Методы описания грамматического строя. Морфология. Словоформа, морфема. Части речи. Синтаксис.  Словосочетание, предложение, текст. Простое предложение. Главные и второстепенные члены предложения. Категории предложения. Сложносочиненное и сложноподчиненное предложение. Текст. Высказывание. Сверхфразовое единство. Категории текста. Категории </w:t>
      </w:r>
      <w:proofErr w:type="spellStart"/>
      <w:r w:rsidRPr="00C72500">
        <w:rPr>
          <w:sz w:val="26"/>
          <w:szCs w:val="26"/>
        </w:rPr>
        <w:t>дискурса</w:t>
      </w:r>
      <w:proofErr w:type="spellEnd"/>
      <w:r w:rsidRPr="00C72500">
        <w:rPr>
          <w:sz w:val="26"/>
          <w:szCs w:val="26"/>
        </w:rPr>
        <w:t>.</w:t>
      </w:r>
    </w:p>
    <w:p w:rsidR="00605206" w:rsidRPr="00C72500" w:rsidRDefault="00605206" w:rsidP="00C72500">
      <w:pPr>
        <w:spacing w:line="360" w:lineRule="auto"/>
        <w:ind w:firstLine="708"/>
        <w:jc w:val="both"/>
        <w:rPr>
          <w:sz w:val="26"/>
          <w:szCs w:val="26"/>
        </w:rPr>
      </w:pPr>
    </w:p>
    <w:p w:rsidR="005125B9" w:rsidRPr="00C72500" w:rsidRDefault="0070044C" w:rsidP="00C72500">
      <w:pPr>
        <w:spacing w:line="360" w:lineRule="auto"/>
        <w:jc w:val="both"/>
        <w:rPr>
          <w:b/>
          <w:sz w:val="26"/>
          <w:szCs w:val="26"/>
        </w:rPr>
      </w:pPr>
      <w:r>
        <w:rPr>
          <w:b/>
          <w:sz w:val="26"/>
          <w:szCs w:val="26"/>
        </w:rPr>
        <w:t>3.2</w:t>
      </w:r>
      <w:r w:rsidR="005125B9" w:rsidRPr="00C72500">
        <w:rPr>
          <w:b/>
          <w:sz w:val="26"/>
          <w:szCs w:val="26"/>
        </w:rPr>
        <w:t>.3</w:t>
      </w:r>
      <w:r w:rsidR="005125B9" w:rsidRPr="00C72500">
        <w:rPr>
          <w:sz w:val="26"/>
          <w:szCs w:val="26"/>
        </w:rPr>
        <w:t xml:space="preserve">  </w:t>
      </w:r>
      <w:r w:rsidR="00562079">
        <w:rPr>
          <w:sz w:val="26"/>
          <w:szCs w:val="26"/>
        </w:rPr>
        <w:t>«</w:t>
      </w:r>
      <w:r w:rsidR="005125B9" w:rsidRPr="00C72500">
        <w:rPr>
          <w:b/>
          <w:sz w:val="26"/>
          <w:szCs w:val="26"/>
        </w:rPr>
        <w:t>Лексикология</w:t>
      </w:r>
      <w:r w:rsidR="00562079">
        <w:rPr>
          <w:b/>
          <w:sz w:val="26"/>
          <w:szCs w:val="26"/>
        </w:rPr>
        <w:t>»</w:t>
      </w:r>
    </w:p>
    <w:p w:rsidR="00562079" w:rsidRDefault="00562079" w:rsidP="00562079">
      <w:pPr>
        <w:spacing w:line="360" w:lineRule="auto"/>
        <w:jc w:val="both"/>
        <w:rPr>
          <w:b/>
          <w:sz w:val="26"/>
          <w:szCs w:val="26"/>
        </w:rPr>
      </w:pPr>
    </w:p>
    <w:p w:rsidR="004C705B" w:rsidRPr="00C72500" w:rsidRDefault="004C705B" w:rsidP="00562079">
      <w:pPr>
        <w:spacing w:line="360" w:lineRule="auto"/>
        <w:jc w:val="both"/>
        <w:rPr>
          <w:b/>
          <w:sz w:val="26"/>
          <w:szCs w:val="26"/>
        </w:rPr>
      </w:pPr>
      <w:r w:rsidRPr="00C72500">
        <w:rPr>
          <w:b/>
          <w:sz w:val="26"/>
          <w:szCs w:val="26"/>
        </w:rPr>
        <w:t>Цели освоения учебной дисциплины</w:t>
      </w:r>
    </w:p>
    <w:p w:rsidR="004C705B" w:rsidRPr="00C72500" w:rsidRDefault="004C705B" w:rsidP="00C72500">
      <w:pPr>
        <w:spacing w:line="360" w:lineRule="auto"/>
        <w:jc w:val="both"/>
        <w:rPr>
          <w:b/>
          <w:sz w:val="26"/>
          <w:szCs w:val="26"/>
        </w:rPr>
      </w:pPr>
    </w:p>
    <w:p w:rsidR="004C705B" w:rsidRPr="00C72500" w:rsidRDefault="004C705B" w:rsidP="00C72500">
      <w:pPr>
        <w:spacing w:line="360" w:lineRule="auto"/>
        <w:jc w:val="both"/>
        <w:rPr>
          <w:sz w:val="26"/>
          <w:szCs w:val="26"/>
        </w:rPr>
      </w:pPr>
      <w:r w:rsidRPr="00C72500">
        <w:rPr>
          <w:sz w:val="26"/>
          <w:szCs w:val="26"/>
        </w:rPr>
        <w:tab/>
        <w:t>Цель курса – изложить в систематизированном виде основы лексикологии, помочь формированию у студентов базовых знаний, систематизирующих представления о словарном составе английского языка.</w:t>
      </w:r>
    </w:p>
    <w:p w:rsidR="004C705B" w:rsidRPr="00C72500" w:rsidRDefault="004C705B" w:rsidP="00C72500">
      <w:pPr>
        <w:spacing w:line="360" w:lineRule="auto"/>
        <w:jc w:val="both"/>
        <w:rPr>
          <w:sz w:val="26"/>
          <w:szCs w:val="26"/>
        </w:rPr>
      </w:pPr>
      <w:r w:rsidRPr="00C72500">
        <w:rPr>
          <w:sz w:val="26"/>
          <w:szCs w:val="26"/>
        </w:rPr>
        <w:tab/>
        <w:t>Изучение дисциплины предполагает решение следующих задач:</w:t>
      </w:r>
    </w:p>
    <w:p w:rsidR="004C705B" w:rsidRPr="00C72500" w:rsidRDefault="004C705B" w:rsidP="00C72500">
      <w:pPr>
        <w:spacing w:line="360" w:lineRule="auto"/>
        <w:ind w:left="720"/>
        <w:jc w:val="both"/>
        <w:rPr>
          <w:sz w:val="26"/>
          <w:szCs w:val="26"/>
        </w:rPr>
      </w:pPr>
      <w:r w:rsidRPr="00C72500">
        <w:rPr>
          <w:sz w:val="26"/>
          <w:szCs w:val="26"/>
        </w:rPr>
        <w:t xml:space="preserve"> - ознакомление студентов с современным состоянием науки лексикологии;</w:t>
      </w:r>
    </w:p>
    <w:p w:rsidR="004C705B" w:rsidRPr="00C72500" w:rsidRDefault="004C705B" w:rsidP="00C72500">
      <w:pPr>
        <w:spacing w:line="360" w:lineRule="auto"/>
        <w:ind w:left="720"/>
        <w:jc w:val="both"/>
        <w:rPr>
          <w:sz w:val="26"/>
          <w:szCs w:val="26"/>
        </w:rPr>
      </w:pPr>
      <w:r w:rsidRPr="00C72500">
        <w:rPr>
          <w:sz w:val="26"/>
          <w:szCs w:val="26"/>
        </w:rPr>
        <w:t>- ознакомление с  особенностями английского слова в их историческом развитии, в синхронии и диахронии;</w:t>
      </w:r>
    </w:p>
    <w:p w:rsidR="004C705B" w:rsidRPr="00C72500" w:rsidRDefault="004C705B" w:rsidP="00C72500">
      <w:pPr>
        <w:spacing w:line="360" w:lineRule="auto"/>
        <w:ind w:left="720"/>
        <w:jc w:val="both"/>
        <w:rPr>
          <w:sz w:val="26"/>
          <w:szCs w:val="26"/>
        </w:rPr>
      </w:pPr>
      <w:r w:rsidRPr="00C72500">
        <w:rPr>
          <w:sz w:val="26"/>
          <w:szCs w:val="26"/>
        </w:rPr>
        <w:t>- изучение семантической структуры слова, природы, формирования и взаимоотношений лексико-семантических групп;</w:t>
      </w:r>
    </w:p>
    <w:p w:rsidR="004C705B" w:rsidRPr="00C72500" w:rsidRDefault="004C705B" w:rsidP="00C72500">
      <w:pPr>
        <w:spacing w:line="360" w:lineRule="auto"/>
        <w:ind w:left="720"/>
        <w:jc w:val="both"/>
        <w:rPr>
          <w:sz w:val="26"/>
          <w:szCs w:val="26"/>
        </w:rPr>
      </w:pPr>
      <w:r w:rsidRPr="00C72500">
        <w:rPr>
          <w:sz w:val="26"/>
          <w:szCs w:val="26"/>
        </w:rPr>
        <w:t xml:space="preserve">- создание концептуальной базы в области основ лексикологии, теории слова, лексической семантики, словообразования, фразеологии и лексикографии английского языка; </w:t>
      </w:r>
    </w:p>
    <w:p w:rsidR="004C705B" w:rsidRPr="00C72500" w:rsidRDefault="004C705B" w:rsidP="00C72500">
      <w:pPr>
        <w:spacing w:line="360" w:lineRule="auto"/>
        <w:ind w:left="720"/>
        <w:jc w:val="both"/>
        <w:rPr>
          <w:sz w:val="26"/>
          <w:szCs w:val="26"/>
        </w:rPr>
      </w:pPr>
      <w:r w:rsidRPr="00C72500">
        <w:rPr>
          <w:sz w:val="26"/>
          <w:szCs w:val="26"/>
        </w:rPr>
        <w:t>- обсуждение существующих характеристик изучаемых лексических явлений;</w:t>
      </w:r>
    </w:p>
    <w:p w:rsidR="004C705B" w:rsidRPr="00C72500" w:rsidRDefault="004C705B" w:rsidP="00C72500">
      <w:pPr>
        <w:spacing w:line="360" w:lineRule="auto"/>
        <w:ind w:left="720"/>
        <w:jc w:val="both"/>
        <w:rPr>
          <w:sz w:val="26"/>
          <w:szCs w:val="26"/>
        </w:rPr>
      </w:pPr>
      <w:r w:rsidRPr="00C72500">
        <w:rPr>
          <w:sz w:val="26"/>
          <w:szCs w:val="26"/>
        </w:rPr>
        <w:t>- анализ лексических явлений в тесной взаимосвязи теории и практики слова.</w:t>
      </w:r>
    </w:p>
    <w:p w:rsidR="004C705B" w:rsidRPr="00C72500" w:rsidRDefault="004C705B" w:rsidP="00C72500">
      <w:pPr>
        <w:spacing w:line="360" w:lineRule="auto"/>
        <w:ind w:left="426"/>
        <w:jc w:val="both"/>
        <w:rPr>
          <w:sz w:val="26"/>
          <w:szCs w:val="26"/>
        </w:rPr>
      </w:pPr>
    </w:p>
    <w:p w:rsidR="004C705B" w:rsidRPr="00C72500" w:rsidRDefault="004C705B" w:rsidP="00C72500">
      <w:pPr>
        <w:spacing w:line="360" w:lineRule="auto"/>
        <w:jc w:val="both"/>
        <w:rPr>
          <w:b/>
          <w:sz w:val="26"/>
          <w:szCs w:val="26"/>
        </w:rPr>
      </w:pPr>
      <w:r w:rsidRPr="00C72500">
        <w:rPr>
          <w:b/>
          <w:sz w:val="26"/>
          <w:szCs w:val="26"/>
        </w:rPr>
        <w:t>Место учебной дисциплины в структуре ООП бакалавриата</w:t>
      </w:r>
    </w:p>
    <w:p w:rsidR="004C705B" w:rsidRPr="00C72500" w:rsidRDefault="004C705B" w:rsidP="00C72500">
      <w:pPr>
        <w:spacing w:line="360" w:lineRule="auto"/>
        <w:ind w:left="360"/>
        <w:jc w:val="both"/>
        <w:rPr>
          <w:b/>
          <w:sz w:val="26"/>
          <w:szCs w:val="26"/>
        </w:rPr>
      </w:pPr>
    </w:p>
    <w:p w:rsidR="004C705B" w:rsidRPr="00C72500" w:rsidRDefault="004C705B" w:rsidP="00C72500">
      <w:pPr>
        <w:spacing w:line="360" w:lineRule="auto"/>
        <w:jc w:val="both"/>
        <w:rPr>
          <w:sz w:val="26"/>
          <w:szCs w:val="26"/>
        </w:rPr>
      </w:pPr>
      <w:r w:rsidRPr="00C72500">
        <w:rPr>
          <w:b/>
          <w:sz w:val="26"/>
          <w:szCs w:val="26"/>
        </w:rPr>
        <w:t xml:space="preserve">      </w:t>
      </w:r>
      <w:r w:rsidRPr="00C72500">
        <w:rPr>
          <w:sz w:val="26"/>
          <w:szCs w:val="26"/>
        </w:rPr>
        <w:t>Б.3. Профессиональный цикл. Вариативная часть. Дисци</w:t>
      </w:r>
      <w:r w:rsidR="00562079">
        <w:rPr>
          <w:sz w:val="26"/>
          <w:szCs w:val="26"/>
        </w:rPr>
        <w:t>плины, рекомендуемые УМО. 5 зет</w:t>
      </w:r>
      <w:r w:rsidR="0070044C">
        <w:rPr>
          <w:sz w:val="26"/>
          <w:szCs w:val="26"/>
        </w:rPr>
        <w:t>, 180 часов, 4, 5 сем</w:t>
      </w:r>
      <w:r w:rsidRPr="00C72500">
        <w:rPr>
          <w:sz w:val="26"/>
          <w:szCs w:val="26"/>
        </w:rPr>
        <w:t>.</w:t>
      </w:r>
    </w:p>
    <w:p w:rsidR="004C705B" w:rsidRPr="00C72500" w:rsidRDefault="004C705B" w:rsidP="00C72500">
      <w:pPr>
        <w:spacing w:line="360" w:lineRule="auto"/>
        <w:ind w:firstLine="708"/>
        <w:jc w:val="both"/>
        <w:rPr>
          <w:sz w:val="26"/>
          <w:szCs w:val="26"/>
        </w:rPr>
      </w:pPr>
      <w:r w:rsidRPr="00C72500">
        <w:rPr>
          <w:sz w:val="26"/>
          <w:szCs w:val="26"/>
        </w:rPr>
        <w:t xml:space="preserve">Дисциплина «Лексикология» является одной из основных теоретических дисциплин. Она способствует формированию у студентов лингвистического мировоззрения, дает глубокое понимание о структуре и значении слова, вопросах словообразования и словоизменения, происхождения слов и вопросов лексикографии. </w:t>
      </w:r>
      <w:proofErr w:type="gramStart"/>
      <w:r w:rsidRPr="00C72500">
        <w:rPr>
          <w:sz w:val="26"/>
          <w:szCs w:val="26"/>
        </w:rPr>
        <w:t xml:space="preserve">Дисциплина «Лексикология» опирается на лингвистическую дисциплину «Введение в языкознание» и предваряет такие дисциплины, как  «Теоретическая грамматика» и «Сравнительная типология». </w:t>
      </w:r>
      <w:proofErr w:type="gramEnd"/>
    </w:p>
    <w:p w:rsidR="004C705B" w:rsidRPr="00C72500" w:rsidRDefault="004C705B" w:rsidP="00C72500">
      <w:pPr>
        <w:spacing w:line="360" w:lineRule="auto"/>
        <w:jc w:val="both"/>
        <w:rPr>
          <w:b/>
          <w:sz w:val="26"/>
          <w:szCs w:val="26"/>
        </w:rPr>
      </w:pPr>
      <w:proofErr w:type="gramStart"/>
      <w:r w:rsidRPr="00C72500">
        <w:rPr>
          <w:b/>
          <w:sz w:val="26"/>
          <w:szCs w:val="26"/>
        </w:rPr>
        <w:lastRenderedPageBreak/>
        <w:t>Компетенции обучающегося, формируемые в результате освоения дисциплины</w:t>
      </w:r>
      <w:proofErr w:type="gramEnd"/>
    </w:p>
    <w:p w:rsidR="004C705B" w:rsidRPr="00C72500" w:rsidRDefault="004C705B" w:rsidP="00C72500">
      <w:pPr>
        <w:spacing w:line="360" w:lineRule="auto"/>
        <w:ind w:left="360"/>
        <w:jc w:val="both"/>
        <w:rPr>
          <w:b/>
          <w:sz w:val="26"/>
          <w:szCs w:val="26"/>
        </w:rPr>
      </w:pPr>
    </w:p>
    <w:p w:rsidR="004C705B" w:rsidRPr="00C72500" w:rsidRDefault="004C705B" w:rsidP="00C72500">
      <w:pPr>
        <w:spacing w:line="360" w:lineRule="auto"/>
        <w:ind w:left="360"/>
        <w:jc w:val="both"/>
        <w:rPr>
          <w:sz w:val="26"/>
          <w:szCs w:val="26"/>
        </w:rPr>
      </w:pPr>
      <w:r w:rsidRPr="00C72500">
        <w:rPr>
          <w:sz w:val="26"/>
          <w:szCs w:val="26"/>
        </w:rPr>
        <w:t>ПК-2; ПК-36;  ПК-37; ПК-38</w:t>
      </w:r>
    </w:p>
    <w:p w:rsidR="004C705B" w:rsidRPr="00C72500" w:rsidRDefault="004C705B" w:rsidP="00C72500">
      <w:pPr>
        <w:spacing w:line="360" w:lineRule="auto"/>
        <w:jc w:val="both"/>
        <w:rPr>
          <w:sz w:val="26"/>
          <w:szCs w:val="26"/>
        </w:rPr>
      </w:pPr>
      <w:r w:rsidRPr="00C72500">
        <w:rPr>
          <w:b/>
          <w:sz w:val="26"/>
          <w:szCs w:val="26"/>
        </w:rPr>
        <w:t>Краткое содержание</w:t>
      </w:r>
    </w:p>
    <w:p w:rsidR="004C705B" w:rsidRPr="00C72500" w:rsidRDefault="004C705B" w:rsidP="00C72500">
      <w:pPr>
        <w:spacing w:line="360" w:lineRule="auto"/>
        <w:jc w:val="both"/>
        <w:rPr>
          <w:sz w:val="26"/>
          <w:szCs w:val="26"/>
        </w:rPr>
      </w:pPr>
      <w:r w:rsidRPr="00C72500">
        <w:rPr>
          <w:sz w:val="26"/>
          <w:szCs w:val="26"/>
        </w:rPr>
        <w:t xml:space="preserve">Предмет и разделы лексикологии. Задачи лексикологии. </w:t>
      </w:r>
      <w:r w:rsidRPr="00C72500">
        <w:rPr>
          <w:color w:val="000000"/>
          <w:spacing w:val="1"/>
          <w:sz w:val="26"/>
          <w:szCs w:val="26"/>
        </w:rPr>
        <w:t>Место лексико</w:t>
      </w:r>
      <w:r w:rsidRPr="00C72500">
        <w:rPr>
          <w:color w:val="000000"/>
          <w:spacing w:val="10"/>
          <w:sz w:val="26"/>
          <w:szCs w:val="26"/>
        </w:rPr>
        <w:t xml:space="preserve">логии в ряду других дисциплин: философией, психологией, историей. </w:t>
      </w:r>
      <w:proofErr w:type="gramStart"/>
      <w:r w:rsidRPr="00C72500">
        <w:rPr>
          <w:color w:val="000000"/>
          <w:spacing w:val="10"/>
          <w:sz w:val="26"/>
          <w:szCs w:val="26"/>
        </w:rPr>
        <w:t>Связь</w:t>
      </w:r>
      <w:r w:rsidRPr="00C72500">
        <w:rPr>
          <w:color w:val="000000"/>
          <w:spacing w:val="1"/>
          <w:sz w:val="26"/>
          <w:szCs w:val="26"/>
        </w:rPr>
        <w:t xml:space="preserve"> лексикологии с другими разделами языкознания: фонетикой, грамматикой, стилистикой, историей языка, социолингвистикой, психолингвистикой, лингвистической прогностикой.</w:t>
      </w:r>
      <w:proofErr w:type="gramEnd"/>
      <w:r w:rsidRPr="00C72500">
        <w:rPr>
          <w:color w:val="000000"/>
          <w:spacing w:val="1"/>
          <w:sz w:val="26"/>
          <w:szCs w:val="26"/>
        </w:rPr>
        <w:t xml:space="preserve"> Значение лексикологии в практи</w:t>
      </w:r>
      <w:r w:rsidRPr="00C72500">
        <w:rPr>
          <w:color w:val="000000"/>
          <w:spacing w:val="5"/>
          <w:sz w:val="26"/>
          <w:szCs w:val="26"/>
        </w:rPr>
        <w:t xml:space="preserve">ке перевода. </w:t>
      </w:r>
      <w:r w:rsidRPr="00C72500">
        <w:rPr>
          <w:sz w:val="26"/>
          <w:szCs w:val="26"/>
        </w:rPr>
        <w:t>Слово как основная единица лексической системы. Значение слова. Семантика слова. Основные способы английского словообразования Фразеология. Этимологические основы лексикона. Основы лексикографии.</w:t>
      </w:r>
    </w:p>
    <w:p w:rsidR="00DB6967" w:rsidRDefault="00DB6967" w:rsidP="00C72500">
      <w:pPr>
        <w:spacing w:line="360" w:lineRule="auto"/>
        <w:jc w:val="both"/>
        <w:rPr>
          <w:sz w:val="26"/>
          <w:szCs w:val="26"/>
        </w:rPr>
      </w:pPr>
    </w:p>
    <w:p w:rsidR="00440F47" w:rsidRPr="00C72500" w:rsidRDefault="00440F47" w:rsidP="00C72500">
      <w:pPr>
        <w:spacing w:line="360" w:lineRule="auto"/>
        <w:jc w:val="both"/>
        <w:rPr>
          <w:b/>
          <w:sz w:val="26"/>
          <w:szCs w:val="26"/>
        </w:rPr>
      </w:pPr>
      <w:r w:rsidRPr="00C72500">
        <w:rPr>
          <w:b/>
          <w:sz w:val="26"/>
          <w:szCs w:val="26"/>
        </w:rPr>
        <w:t>«</w:t>
      </w:r>
      <w:proofErr w:type="spellStart"/>
      <w:r w:rsidRPr="00C72500">
        <w:rPr>
          <w:b/>
          <w:sz w:val="26"/>
          <w:szCs w:val="26"/>
        </w:rPr>
        <w:t>Лингвострановедение</w:t>
      </w:r>
      <w:proofErr w:type="spellEnd"/>
      <w:r w:rsidRPr="00C72500">
        <w:rPr>
          <w:b/>
          <w:sz w:val="26"/>
          <w:szCs w:val="26"/>
        </w:rPr>
        <w:t xml:space="preserve"> »</w:t>
      </w:r>
    </w:p>
    <w:p w:rsidR="00DB6967" w:rsidRDefault="00DB6967" w:rsidP="00C72500">
      <w:pPr>
        <w:spacing w:line="360" w:lineRule="auto"/>
        <w:jc w:val="both"/>
        <w:rPr>
          <w:sz w:val="26"/>
          <w:szCs w:val="26"/>
        </w:rPr>
      </w:pPr>
    </w:p>
    <w:p w:rsidR="00440F47" w:rsidRPr="00C72500" w:rsidRDefault="00440F47" w:rsidP="00C72500">
      <w:pPr>
        <w:spacing w:line="360" w:lineRule="auto"/>
        <w:jc w:val="both"/>
        <w:rPr>
          <w:b/>
          <w:sz w:val="26"/>
          <w:szCs w:val="26"/>
        </w:rPr>
      </w:pPr>
      <w:r w:rsidRPr="00C72500">
        <w:rPr>
          <w:b/>
          <w:sz w:val="26"/>
          <w:szCs w:val="26"/>
        </w:rPr>
        <w:t>Цели освоения учебной дисциплины</w:t>
      </w:r>
    </w:p>
    <w:p w:rsidR="00440F47" w:rsidRPr="00C72500" w:rsidRDefault="00440F47" w:rsidP="00C72500">
      <w:pPr>
        <w:spacing w:line="360" w:lineRule="auto"/>
        <w:ind w:left="360"/>
        <w:jc w:val="both"/>
        <w:rPr>
          <w:b/>
          <w:sz w:val="26"/>
          <w:szCs w:val="26"/>
        </w:rPr>
      </w:pPr>
    </w:p>
    <w:p w:rsidR="00440F47" w:rsidRPr="00C72500" w:rsidRDefault="00440F47" w:rsidP="00C72500">
      <w:pPr>
        <w:spacing w:line="360" w:lineRule="auto"/>
        <w:ind w:firstLine="708"/>
        <w:jc w:val="both"/>
        <w:rPr>
          <w:sz w:val="26"/>
          <w:szCs w:val="26"/>
        </w:rPr>
      </w:pPr>
      <w:r w:rsidRPr="00C72500">
        <w:rPr>
          <w:sz w:val="26"/>
          <w:szCs w:val="26"/>
        </w:rPr>
        <w:t xml:space="preserve">Цель курса – изложить в систематизированном виде основы </w:t>
      </w:r>
      <w:r w:rsidR="0041129F">
        <w:rPr>
          <w:sz w:val="26"/>
          <w:szCs w:val="26"/>
        </w:rPr>
        <w:t>страноведения</w:t>
      </w:r>
      <w:r w:rsidRPr="00C72500">
        <w:rPr>
          <w:sz w:val="26"/>
          <w:szCs w:val="26"/>
        </w:rPr>
        <w:t xml:space="preserve">, </w:t>
      </w:r>
      <w:r w:rsidR="0041129F">
        <w:rPr>
          <w:sz w:val="26"/>
          <w:szCs w:val="26"/>
        </w:rPr>
        <w:t xml:space="preserve">способствовать расширению кругозора студентов, а также формированию страноведческой и лингвострановедческой компетенции. </w:t>
      </w:r>
    </w:p>
    <w:p w:rsidR="00440F47" w:rsidRPr="00C72500" w:rsidRDefault="00440F47" w:rsidP="00C72500">
      <w:pPr>
        <w:spacing w:line="360" w:lineRule="auto"/>
        <w:jc w:val="both"/>
        <w:rPr>
          <w:sz w:val="26"/>
          <w:szCs w:val="26"/>
        </w:rPr>
      </w:pPr>
      <w:r w:rsidRPr="00C72500">
        <w:rPr>
          <w:sz w:val="26"/>
          <w:szCs w:val="26"/>
        </w:rPr>
        <w:tab/>
        <w:t>Изучение дисциплины предполагает решение следующих задач:</w:t>
      </w:r>
    </w:p>
    <w:p w:rsidR="00440F47" w:rsidRPr="00C72500" w:rsidRDefault="00440F47" w:rsidP="00C72500">
      <w:pPr>
        <w:spacing w:line="360" w:lineRule="auto"/>
        <w:ind w:firstLine="708"/>
        <w:jc w:val="both"/>
        <w:rPr>
          <w:sz w:val="26"/>
          <w:szCs w:val="26"/>
        </w:rPr>
      </w:pPr>
      <w:r w:rsidRPr="00C72500">
        <w:rPr>
          <w:sz w:val="26"/>
          <w:szCs w:val="26"/>
        </w:rPr>
        <w:t>- помочь студентам в изучении географии, культуры, истории, политической и образовательной систем англоязычных стран;</w:t>
      </w:r>
    </w:p>
    <w:p w:rsidR="00440F47" w:rsidRPr="00C72500" w:rsidRDefault="00440F47" w:rsidP="00C72500">
      <w:pPr>
        <w:spacing w:line="360" w:lineRule="auto"/>
        <w:ind w:firstLine="708"/>
        <w:jc w:val="both"/>
        <w:rPr>
          <w:sz w:val="26"/>
          <w:szCs w:val="26"/>
        </w:rPr>
      </w:pPr>
      <w:r w:rsidRPr="00C72500">
        <w:rPr>
          <w:sz w:val="26"/>
          <w:szCs w:val="26"/>
        </w:rPr>
        <w:t>- помочь студентам избежать культурного шока в иностранной среде во время путешествий и командировок;</w:t>
      </w:r>
    </w:p>
    <w:p w:rsidR="00440F47" w:rsidRPr="00C72500" w:rsidRDefault="00440F47" w:rsidP="00C72500">
      <w:pPr>
        <w:spacing w:line="360" w:lineRule="auto"/>
        <w:ind w:firstLine="708"/>
        <w:jc w:val="both"/>
        <w:rPr>
          <w:sz w:val="26"/>
          <w:szCs w:val="26"/>
        </w:rPr>
      </w:pPr>
      <w:r w:rsidRPr="00C72500">
        <w:rPr>
          <w:sz w:val="26"/>
          <w:szCs w:val="26"/>
        </w:rPr>
        <w:t>- научить будущих преподавателей, переводчиков и специалистов по межкультурной коммуникации правильно пользоваться приобретенными страноведческими знаниями после прослушивания данного курса;</w:t>
      </w:r>
    </w:p>
    <w:p w:rsidR="00440F47" w:rsidRPr="00C72500" w:rsidRDefault="00440F47" w:rsidP="00C72500">
      <w:pPr>
        <w:spacing w:line="360" w:lineRule="auto"/>
        <w:ind w:firstLine="708"/>
        <w:jc w:val="both"/>
        <w:rPr>
          <w:sz w:val="26"/>
          <w:szCs w:val="26"/>
        </w:rPr>
      </w:pPr>
      <w:r w:rsidRPr="00C72500">
        <w:rPr>
          <w:sz w:val="26"/>
          <w:szCs w:val="26"/>
        </w:rPr>
        <w:t xml:space="preserve">- помочь будущим специалистам вносить вклад в развитие дружеских взаимоотношений между </w:t>
      </w:r>
      <w:proofErr w:type="spellStart"/>
      <w:r w:rsidRPr="00C72500">
        <w:rPr>
          <w:sz w:val="26"/>
          <w:szCs w:val="26"/>
        </w:rPr>
        <w:t>Кыргызской</w:t>
      </w:r>
      <w:proofErr w:type="spellEnd"/>
      <w:r w:rsidRPr="00C72500">
        <w:rPr>
          <w:sz w:val="26"/>
          <w:szCs w:val="26"/>
        </w:rPr>
        <w:t xml:space="preserve"> Республикой и англоязычными странами.</w:t>
      </w:r>
    </w:p>
    <w:p w:rsidR="00440F47" w:rsidRPr="00C72500" w:rsidRDefault="00440F47" w:rsidP="00C72500">
      <w:pPr>
        <w:spacing w:line="360" w:lineRule="auto"/>
        <w:ind w:left="426"/>
        <w:jc w:val="both"/>
        <w:rPr>
          <w:sz w:val="26"/>
          <w:szCs w:val="26"/>
        </w:rPr>
      </w:pPr>
    </w:p>
    <w:p w:rsidR="00440F47" w:rsidRPr="00C72500" w:rsidRDefault="00440F47" w:rsidP="00C72500">
      <w:pPr>
        <w:spacing w:line="360" w:lineRule="auto"/>
        <w:jc w:val="both"/>
        <w:rPr>
          <w:b/>
          <w:sz w:val="26"/>
          <w:szCs w:val="26"/>
        </w:rPr>
      </w:pPr>
      <w:r w:rsidRPr="00C72500">
        <w:rPr>
          <w:b/>
          <w:sz w:val="26"/>
          <w:szCs w:val="26"/>
        </w:rPr>
        <w:lastRenderedPageBreak/>
        <w:t>Место учебной дисциплины в структуре ООП бакалавриата</w:t>
      </w:r>
    </w:p>
    <w:p w:rsidR="00440F47" w:rsidRPr="00C72500" w:rsidRDefault="00440F47" w:rsidP="00C72500">
      <w:pPr>
        <w:spacing w:line="360" w:lineRule="auto"/>
        <w:ind w:left="360"/>
        <w:jc w:val="both"/>
        <w:rPr>
          <w:b/>
          <w:sz w:val="26"/>
          <w:szCs w:val="26"/>
        </w:rPr>
      </w:pPr>
    </w:p>
    <w:p w:rsidR="00440F47" w:rsidRPr="00C72500" w:rsidRDefault="00440F47" w:rsidP="00C72500">
      <w:pPr>
        <w:spacing w:line="360" w:lineRule="auto"/>
        <w:jc w:val="both"/>
        <w:rPr>
          <w:sz w:val="26"/>
          <w:szCs w:val="26"/>
        </w:rPr>
      </w:pPr>
      <w:r w:rsidRPr="00C72500">
        <w:rPr>
          <w:b/>
          <w:sz w:val="26"/>
          <w:szCs w:val="26"/>
        </w:rPr>
        <w:t xml:space="preserve">      </w:t>
      </w:r>
      <w:r w:rsidRPr="00C72500">
        <w:rPr>
          <w:sz w:val="26"/>
          <w:szCs w:val="26"/>
        </w:rPr>
        <w:t>Б.3.</w:t>
      </w:r>
      <w:r w:rsidR="0070044C">
        <w:rPr>
          <w:sz w:val="26"/>
          <w:szCs w:val="26"/>
        </w:rPr>
        <w:t>ДВ</w:t>
      </w:r>
      <w:proofErr w:type="gramStart"/>
      <w:r w:rsidR="0070044C">
        <w:rPr>
          <w:sz w:val="26"/>
          <w:szCs w:val="26"/>
        </w:rPr>
        <w:t>1</w:t>
      </w:r>
      <w:proofErr w:type="gramEnd"/>
      <w:r w:rsidR="0070044C">
        <w:rPr>
          <w:sz w:val="26"/>
          <w:szCs w:val="26"/>
        </w:rPr>
        <w:t>.</w:t>
      </w:r>
      <w:r w:rsidRPr="00C72500">
        <w:rPr>
          <w:sz w:val="26"/>
          <w:szCs w:val="26"/>
        </w:rPr>
        <w:t xml:space="preserve"> Профессиональный цикл. Вариативная часть. Дисцип</w:t>
      </w:r>
      <w:r w:rsidR="0070044C">
        <w:rPr>
          <w:sz w:val="26"/>
          <w:szCs w:val="26"/>
        </w:rPr>
        <w:t xml:space="preserve">лины, рекомендуемые УМО. 6 зет, 216 часов,  </w:t>
      </w:r>
      <w:r w:rsidRPr="00C72500">
        <w:rPr>
          <w:sz w:val="26"/>
          <w:szCs w:val="26"/>
        </w:rPr>
        <w:t>4 семестр.</w:t>
      </w:r>
    </w:p>
    <w:p w:rsidR="00440F47" w:rsidRPr="00C72500" w:rsidRDefault="00440F47" w:rsidP="00C72500">
      <w:pPr>
        <w:spacing w:line="360" w:lineRule="auto"/>
        <w:ind w:firstLine="360"/>
        <w:jc w:val="both"/>
        <w:rPr>
          <w:sz w:val="26"/>
          <w:szCs w:val="26"/>
        </w:rPr>
      </w:pPr>
      <w:r w:rsidRPr="00C72500">
        <w:rPr>
          <w:sz w:val="26"/>
          <w:szCs w:val="26"/>
        </w:rPr>
        <w:t>Дисциплина «Страноведение» является одной из основных теоретически дисциплин. Дисциплина «Страноведение» опирается на лингвистическую дисциплину «Практический курс первого иностранного языка» и идет параллельно с ее изучением, предполагает достаточное владение языком для чтения, понимания и интерпретац</w:t>
      </w:r>
      <w:proofErr w:type="gramStart"/>
      <w:r w:rsidRPr="00C72500">
        <w:rPr>
          <w:sz w:val="26"/>
          <w:szCs w:val="26"/>
        </w:rPr>
        <w:t>ии ау</w:t>
      </w:r>
      <w:proofErr w:type="gramEnd"/>
      <w:r w:rsidRPr="00C72500">
        <w:rPr>
          <w:sz w:val="26"/>
          <w:szCs w:val="26"/>
        </w:rPr>
        <w:t xml:space="preserve">тентичных текстов о  географии, политике, экономике, истории и культуре англоязычных стран.  </w:t>
      </w:r>
    </w:p>
    <w:p w:rsidR="00440F47" w:rsidRPr="00C72500" w:rsidRDefault="00440F47" w:rsidP="00C72500">
      <w:pPr>
        <w:spacing w:line="360" w:lineRule="auto"/>
        <w:ind w:left="720"/>
        <w:jc w:val="both"/>
        <w:rPr>
          <w:b/>
          <w:sz w:val="26"/>
          <w:szCs w:val="26"/>
        </w:rPr>
      </w:pPr>
      <w:proofErr w:type="gramStart"/>
      <w:r w:rsidRPr="00C72500">
        <w:rPr>
          <w:b/>
          <w:sz w:val="26"/>
          <w:szCs w:val="26"/>
        </w:rPr>
        <w:t>Компетенции обучающегося, формируемые в результате освоения дисциплины</w:t>
      </w:r>
      <w:proofErr w:type="gramEnd"/>
    </w:p>
    <w:p w:rsidR="00440F47" w:rsidRPr="00C72500" w:rsidRDefault="00440F47" w:rsidP="00C72500">
      <w:pPr>
        <w:spacing w:line="360" w:lineRule="auto"/>
        <w:ind w:left="360"/>
        <w:jc w:val="both"/>
        <w:rPr>
          <w:b/>
          <w:sz w:val="26"/>
          <w:szCs w:val="26"/>
        </w:rPr>
      </w:pPr>
    </w:p>
    <w:p w:rsidR="00440F47" w:rsidRPr="00C72500" w:rsidRDefault="00440F47" w:rsidP="00C72500">
      <w:pPr>
        <w:spacing w:line="360" w:lineRule="auto"/>
        <w:ind w:left="360"/>
        <w:jc w:val="both"/>
        <w:rPr>
          <w:sz w:val="26"/>
          <w:szCs w:val="26"/>
        </w:rPr>
      </w:pPr>
      <w:r w:rsidRPr="00C72500">
        <w:rPr>
          <w:sz w:val="26"/>
          <w:szCs w:val="26"/>
        </w:rPr>
        <w:t>ОК-2; ОК-5; ПК-2</w:t>
      </w:r>
    </w:p>
    <w:p w:rsidR="00440F47" w:rsidRPr="00C72500" w:rsidRDefault="00440F47" w:rsidP="00C72500">
      <w:pPr>
        <w:spacing w:line="360" w:lineRule="auto"/>
        <w:jc w:val="both"/>
        <w:rPr>
          <w:b/>
          <w:sz w:val="26"/>
          <w:szCs w:val="26"/>
        </w:rPr>
      </w:pPr>
    </w:p>
    <w:p w:rsidR="00440F47" w:rsidRPr="00C72500" w:rsidRDefault="00440F47" w:rsidP="00C72500">
      <w:pPr>
        <w:spacing w:line="360" w:lineRule="auto"/>
        <w:jc w:val="both"/>
        <w:rPr>
          <w:b/>
          <w:sz w:val="26"/>
          <w:szCs w:val="26"/>
        </w:rPr>
      </w:pPr>
      <w:r w:rsidRPr="00C72500">
        <w:rPr>
          <w:b/>
          <w:sz w:val="26"/>
          <w:szCs w:val="26"/>
        </w:rPr>
        <w:t>Краткое содержание</w:t>
      </w:r>
    </w:p>
    <w:p w:rsidR="00440F47" w:rsidRPr="00C72500" w:rsidRDefault="00440F47" w:rsidP="00C72500">
      <w:pPr>
        <w:spacing w:line="360" w:lineRule="auto"/>
        <w:jc w:val="both"/>
        <w:rPr>
          <w:sz w:val="26"/>
          <w:szCs w:val="26"/>
        </w:rPr>
      </w:pPr>
    </w:p>
    <w:p w:rsidR="00440F47" w:rsidRDefault="00440F47" w:rsidP="00C72500">
      <w:pPr>
        <w:spacing w:line="360" w:lineRule="auto"/>
        <w:jc w:val="both"/>
        <w:rPr>
          <w:sz w:val="26"/>
          <w:szCs w:val="26"/>
        </w:rPr>
      </w:pPr>
      <w:r w:rsidRPr="00C72500">
        <w:rPr>
          <w:sz w:val="26"/>
          <w:szCs w:val="26"/>
        </w:rPr>
        <w:t>Общая информация о Соединенном Королевстве Великобритании и Северной Ирландии (положение, география, климат, экономика). Краткая история Соединенного Королевства Великобритании и Северной Ирландии. Политическая система Соединенного Королевства Великобритании и Северной Ирландии. Система образования Соединенного Королевства Великобритании и Северной Ирландии. Национальные праздники и традиции; Британский стиль жизни. Общая информация о Соединенных Штатах Америки. Краткая история США. Политическая система США. Система образования США. Национальные праздники и традиции США. Общая информация о Канаде. Население Канады; Политическая система Канады. Краткая история Канады. Праздники, традиции и образование в Канаде. Общая информация об Австралии. Краткая история Австралии; Политическая система Австралии. Праздники, традиции, культура и образование в Австралии</w:t>
      </w:r>
    </w:p>
    <w:p w:rsidR="0070044C" w:rsidRPr="00C72500" w:rsidRDefault="0070044C" w:rsidP="00C72500">
      <w:pPr>
        <w:spacing w:line="360" w:lineRule="auto"/>
        <w:jc w:val="both"/>
        <w:rPr>
          <w:sz w:val="26"/>
          <w:szCs w:val="26"/>
        </w:rPr>
      </w:pPr>
    </w:p>
    <w:p w:rsidR="00030632" w:rsidRPr="00C72500" w:rsidRDefault="00030632" w:rsidP="00C72500">
      <w:pPr>
        <w:spacing w:line="360" w:lineRule="auto"/>
        <w:contextualSpacing/>
        <w:jc w:val="both"/>
        <w:rPr>
          <w:b/>
          <w:sz w:val="26"/>
          <w:szCs w:val="26"/>
        </w:rPr>
      </w:pPr>
      <w:r w:rsidRPr="00C72500">
        <w:rPr>
          <w:b/>
          <w:sz w:val="26"/>
          <w:szCs w:val="26"/>
        </w:rPr>
        <w:t>«Практическая фонетика английского языка»</w:t>
      </w:r>
    </w:p>
    <w:p w:rsidR="00030632" w:rsidRPr="00C72500" w:rsidRDefault="00030632" w:rsidP="00C72500">
      <w:pPr>
        <w:spacing w:line="360" w:lineRule="auto"/>
        <w:contextualSpacing/>
        <w:jc w:val="both"/>
        <w:rPr>
          <w:sz w:val="26"/>
          <w:szCs w:val="26"/>
        </w:rPr>
      </w:pPr>
      <w:r w:rsidRPr="00C72500">
        <w:rPr>
          <w:b/>
          <w:sz w:val="26"/>
          <w:szCs w:val="26"/>
        </w:rPr>
        <w:lastRenderedPageBreak/>
        <w:t>Цели и задачи освоения дисциплины</w:t>
      </w:r>
    </w:p>
    <w:p w:rsidR="00030632" w:rsidRPr="00C72500" w:rsidRDefault="00030632" w:rsidP="00C72500">
      <w:pPr>
        <w:spacing w:line="360" w:lineRule="auto"/>
        <w:contextualSpacing/>
        <w:jc w:val="both"/>
        <w:rPr>
          <w:sz w:val="26"/>
          <w:szCs w:val="26"/>
        </w:rPr>
      </w:pPr>
      <w:r w:rsidRPr="00C72500">
        <w:rPr>
          <w:sz w:val="26"/>
          <w:szCs w:val="26"/>
        </w:rPr>
        <w:t>Цель дисциплины – изучение и практическое применение основ английского произношения и английской интонации.</w:t>
      </w:r>
    </w:p>
    <w:p w:rsidR="00030632" w:rsidRPr="00C72500" w:rsidRDefault="00030632" w:rsidP="00C72500">
      <w:pPr>
        <w:pStyle w:val="a3"/>
        <w:spacing w:line="360" w:lineRule="auto"/>
        <w:ind w:left="0"/>
        <w:jc w:val="both"/>
        <w:rPr>
          <w:sz w:val="26"/>
          <w:szCs w:val="26"/>
        </w:rPr>
      </w:pPr>
      <w:r w:rsidRPr="00C72500">
        <w:rPr>
          <w:sz w:val="26"/>
          <w:szCs w:val="26"/>
        </w:rPr>
        <w:t>Изучение дисциплины предполагает решение следующих задач:</w:t>
      </w:r>
    </w:p>
    <w:p w:rsidR="00030632" w:rsidRPr="00C72500" w:rsidRDefault="00030632" w:rsidP="00C72500">
      <w:pPr>
        <w:pStyle w:val="2"/>
        <w:numPr>
          <w:ilvl w:val="0"/>
          <w:numId w:val="1"/>
        </w:numPr>
        <w:spacing w:after="0" w:line="360" w:lineRule="auto"/>
        <w:ind w:left="0" w:hanging="357"/>
        <w:contextualSpacing/>
        <w:jc w:val="both"/>
        <w:rPr>
          <w:sz w:val="26"/>
          <w:szCs w:val="26"/>
        </w:rPr>
      </w:pPr>
      <w:r w:rsidRPr="00C72500">
        <w:rPr>
          <w:sz w:val="26"/>
          <w:szCs w:val="26"/>
        </w:rPr>
        <w:t>ознакомление с базовыми понятиями фонетики и фонологии, которые необходимы для правильной постановки и коррекции звуков</w:t>
      </w:r>
    </w:p>
    <w:p w:rsidR="00030632" w:rsidRPr="00C72500" w:rsidRDefault="00030632" w:rsidP="00C72500">
      <w:pPr>
        <w:pStyle w:val="2"/>
        <w:numPr>
          <w:ilvl w:val="0"/>
          <w:numId w:val="1"/>
        </w:numPr>
        <w:spacing w:after="0" w:line="360" w:lineRule="auto"/>
        <w:ind w:left="0" w:hanging="357"/>
        <w:contextualSpacing/>
        <w:jc w:val="both"/>
        <w:rPr>
          <w:sz w:val="26"/>
          <w:szCs w:val="26"/>
        </w:rPr>
      </w:pPr>
      <w:r w:rsidRPr="00C72500">
        <w:rPr>
          <w:sz w:val="26"/>
          <w:szCs w:val="26"/>
        </w:rPr>
        <w:t xml:space="preserve">ознакомление со специфическими особенностями фонетического строя английского языка </w:t>
      </w:r>
    </w:p>
    <w:p w:rsidR="00030632" w:rsidRPr="00C72500" w:rsidRDefault="00030632" w:rsidP="00C72500">
      <w:pPr>
        <w:pStyle w:val="2"/>
        <w:numPr>
          <w:ilvl w:val="0"/>
          <w:numId w:val="1"/>
        </w:numPr>
        <w:spacing w:after="0" w:line="360" w:lineRule="auto"/>
        <w:ind w:left="0"/>
        <w:contextualSpacing/>
        <w:jc w:val="both"/>
        <w:rPr>
          <w:sz w:val="26"/>
          <w:szCs w:val="26"/>
        </w:rPr>
      </w:pPr>
      <w:r w:rsidRPr="00C72500">
        <w:rPr>
          <w:sz w:val="26"/>
          <w:szCs w:val="26"/>
        </w:rPr>
        <w:t>постепенное формирование произносительных и интонационных навыков с последующей их реализацией в связной речи</w:t>
      </w:r>
    </w:p>
    <w:p w:rsidR="00030632" w:rsidRPr="00C72500" w:rsidRDefault="00030632" w:rsidP="00C72500">
      <w:pPr>
        <w:pStyle w:val="2"/>
        <w:numPr>
          <w:ilvl w:val="0"/>
          <w:numId w:val="1"/>
        </w:numPr>
        <w:spacing w:after="0" w:line="360" w:lineRule="auto"/>
        <w:ind w:left="0"/>
        <w:contextualSpacing/>
        <w:jc w:val="both"/>
        <w:rPr>
          <w:sz w:val="26"/>
          <w:szCs w:val="26"/>
        </w:rPr>
      </w:pPr>
      <w:r w:rsidRPr="00C72500">
        <w:rPr>
          <w:sz w:val="26"/>
          <w:szCs w:val="26"/>
        </w:rPr>
        <w:t xml:space="preserve">приобретение опыта анализа (умение классифицировать гласные и согласные английского языка согласно их артикуляционным особенностям; выявлять и анализировать случаи ассимиляции и редукции; выделять синтагмы; выполнять фонетический анализ звуков, слов и предложений; правильно употреблять и объяснять интонации разных  коммуникативных типов предложений; выявлять и правильно употреблять типы ударений в предложении) </w:t>
      </w:r>
    </w:p>
    <w:p w:rsidR="00030632" w:rsidRPr="00C72500" w:rsidRDefault="00030632" w:rsidP="00C72500">
      <w:pPr>
        <w:spacing w:line="360" w:lineRule="auto"/>
        <w:jc w:val="both"/>
        <w:rPr>
          <w:b/>
          <w:sz w:val="26"/>
          <w:szCs w:val="26"/>
        </w:rPr>
      </w:pPr>
      <w:r w:rsidRPr="00C72500">
        <w:rPr>
          <w:b/>
          <w:sz w:val="26"/>
          <w:szCs w:val="26"/>
        </w:rPr>
        <w:t>Место учебной дисциплины в структуре ООП бакалавриата</w:t>
      </w:r>
    </w:p>
    <w:p w:rsidR="00030632" w:rsidRPr="00C72500" w:rsidRDefault="00030632" w:rsidP="00C72500">
      <w:pPr>
        <w:spacing w:line="360" w:lineRule="auto"/>
        <w:jc w:val="both"/>
        <w:rPr>
          <w:sz w:val="26"/>
          <w:szCs w:val="26"/>
        </w:rPr>
      </w:pPr>
      <w:r w:rsidRPr="00C72500">
        <w:rPr>
          <w:b/>
          <w:sz w:val="26"/>
          <w:szCs w:val="26"/>
        </w:rPr>
        <w:t xml:space="preserve"> </w:t>
      </w:r>
      <w:r w:rsidRPr="00C72500">
        <w:rPr>
          <w:sz w:val="26"/>
          <w:szCs w:val="26"/>
        </w:rPr>
        <w:t>Б.3.</w:t>
      </w:r>
      <w:r w:rsidR="00DB6967">
        <w:rPr>
          <w:sz w:val="26"/>
          <w:szCs w:val="26"/>
        </w:rPr>
        <w:t>ДВ.5</w:t>
      </w:r>
      <w:r w:rsidRPr="00C72500">
        <w:rPr>
          <w:sz w:val="26"/>
          <w:szCs w:val="26"/>
        </w:rPr>
        <w:t xml:space="preserve"> Профессиональный цикл. Вариативная часть. Дисцип</w:t>
      </w:r>
      <w:r w:rsidR="00DB6967">
        <w:rPr>
          <w:sz w:val="26"/>
          <w:szCs w:val="26"/>
        </w:rPr>
        <w:t>лины, рекомендуемые УМО. 5 зет, 180 ч.</w:t>
      </w:r>
      <w:r w:rsidRPr="00C72500">
        <w:rPr>
          <w:sz w:val="26"/>
          <w:szCs w:val="26"/>
        </w:rPr>
        <w:t>, 1,2 семестр.</w:t>
      </w:r>
    </w:p>
    <w:p w:rsidR="00030632" w:rsidRPr="00C72500" w:rsidRDefault="00030632" w:rsidP="00C72500">
      <w:pPr>
        <w:spacing w:line="360" w:lineRule="auto"/>
        <w:jc w:val="both"/>
        <w:rPr>
          <w:b/>
          <w:sz w:val="26"/>
          <w:szCs w:val="26"/>
        </w:rPr>
      </w:pPr>
      <w:r w:rsidRPr="00C72500">
        <w:rPr>
          <w:sz w:val="26"/>
          <w:szCs w:val="26"/>
        </w:rPr>
        <w:t>Практическая фонетика занимает одно из важнейших мест среди практических дисциплин, изучаемых на факультете. Она способствует формированию у студентов базовых  навыков в овладении правильным произношением и интонацией, а также систематизация представлений о значении звуковой стороны языка как средства общения.</w:t>
      </w:r>
    </w:p>
    <w:p w:rsidR="00030632" w:rsidRPr="00C72500" w:rsidRDefault="00030632" w:rsidP="00C72500">
      <w:pPr>
        <w:spacing w:line="360" w:lineRule="auto"/>
        <w:jc w:val="both"/>
        <w:rPr>
          <w:b/>
          <w:sz w:val="26"/>
          <w:szCs w:val="26"/>
        </w:rPr>
      </w:pPr>
      <w:r w:rsidRPr="00C72500">
        <w:rPr>
          <w:b/>
          <w:sz w:val="26"/>
          <w:szCs w:val="26"/>
        </w:rPr>
        <w:t>Краткое содержание</w:t>
      </w:r>
    </w:p>
    <w:p w:rsidR="00030632" w:rsidRPr="00C72500" w:rsidRDefault="00030632" w:rsidP="00C72500">
      <w:pPr>
        <w:spacing w:line="360" w:lineRule="auto"/>
        <w:jc w:val="both"/>
        <w:rPr>
          <w:sz w:val="26"/>
          <w:szCs w:val="26"/>
        </w:rPr>
      </w:pPr>
      <w:r w:rsidRPr="00C72500">
        <w:rPr>
          <w:sz w:val="26"/>
          <w:szCs w:val="26"/>
        </w:rPr>
        <w:t xml:space="preserve">Вводно-фонетический курс. Фонетика как наука. Связь фонетики с другими науками. Важность изучения фонетики. Органы речи и их работа. Звуки и буквы  английского языка. Транскрипция. Нормативные признаки английских гласных и согласных. Английский алфавит. Типы чтения гласных и согласных. Ударение в слове. Классификации и артикуляционные особенности английских фонем. Классификация английских фонем. Артикуляционные особенности английских гласных фонем. Придыхание. Отсутствие палатализации. Сонанты в конце слов. </w:t>
      </w:r>
      <w:r w:rsidRPr="00C72500">
        <w:rPr>
          <w:sz w:val="26"/>
          <w:szCs w:val="26"/>
        </w:rPr>
        <w:lastRenderedPageBreak/>
        <w:t>Позиционные и  комбинаторные изменения звуков. Позиционная долгота гласных. Понятие редукц</w:t>
      </w:r>
      <w:proofErr w:type="gramStart"/>
      <w:r w:rsidRPr="00C72500">
        <w:rPr>
          <w:sz w:val="26"/>
          <w:szCs w:val="26"/>
        </w:rPr>
        <w:t>ии и ее</w:t>
      </w:r>
      <w:proofErr w:type="gramEnd"/>
      <w:r w:rsidRPr="00C72500">
        <w:rPr>
          <w:sz w:val="26"/>
          <w:szCs w:val="26"/>
        </w:rPr>
        <w:t xml:space="preserve"> типы. Понятие ассимиляции. Степени и направление ассимиляции. Случаи ассимиляции. Английская интонация и ее особенности. Понятие </w:t>
      </w:r>
      <w:proofErr w:type="spellStart"/>
      <w:r w:rsidRPr="00C72500">
        <w:rPr>
          <w:sz w:val="26"/>
          <w:szCs w:val="26"/>
        </w:rPr>
        <w:t>ритмогруппы</w:t>
      </w:r>
      <w:proofErr w:type="spellEnd"/>
      <w:r w:rsidRPr="00C72500">
        <w:rPr>
          <w:sz w:val="26"/>
          <w:szCs w:val="26"/>
        </w:rPr>
        <w:t xml:space="preserve">. Акцентная и мелодичная структура синтагмы. Коммуникативные типы высказываний. Интонационные модели. Ядерные тоны: </w:t>
      </w:r>
      <w:r w:rsidRPr="00C72500">
        <w:rPr>
          <w:sz w:val="26"/>
          <w:szCs w:val="26"/>
          <w:lang w:val="en-US"/>
        </w:rPr>
        <w:t>Low</w:t>
      </w:r>
      <w:r w:rsidRPr="00C72500">
        <w:rPr>
          <w:sz w:val="26"/>
          <w:szCs w:val="26"/>
        </w:rPr>
        <w:t xml:space="preserve"> </w:t>
      </w:r>
      <w:proofErr w:type="gramStart"/>
      <w:r w:rsidRPr="00C72500">
        <w:rPr>
          <w:sz w:val="26"/>
          <w:szCs w:val="26"/>
          <w:lang w:val="en-US"/>
        </w:rPr>
        <w:t>Fall</w:t>
      </w:r>
      <w:proofErr w:type="gramEnd"/>
      <w:r w:rsidRPr="00C72500">
        <w:rPr>
          <w:sz w:val="26"/>
          <w:szCs w:val="26"/>
        </w:rPr>
        <w:t xml:space="preserve">, </w:t>
      </w:r>
      <w:r w:rsidRPr="00C72500">
        <w:rPr>
          <w:sz w:val="26"/>
          <w:szCs w:val="26"/>
          <w:lang w:val="en-US"/>
        </w:rPr>
        <w:t>Low</w:t>
      </w:r>
      <w:r w:rsidRPr="00C72500">
        <w:rPr>
          <w:sz w:val="26"/>
          <w:szCs w:val="26"/>
        </w:rPr>
        <w:t xml:space="preserve"> </w:t>
      </w:r>
      <w:r w:rsidRPr="00C72500">
        <w:rPr>
          <w:sz w:val="26"/>
          <w:szCs w:val="26"/>
          <w:lang w:val="en-US"/>
        </w:rPr>
        <w:t>Rise</w:t>
      </w:r>
      <w:r w:rsidRPr="00C72500">
        <w:rPr>
          <w:sz w:val="26"/>
          <w:szCs w:val="26"/>
        </w:rPr>
        <w:t xml:space="preserve">, </w:t>
      </w:r>
      <w:r w:rsidRPr="00C72500">
        <w:rPr>
          <w:sz w:val="26"/>
          <w:szCs w:val="26"/>
          <w:lang w:val="en-US"/>
        </w:rPr>
        <w:t>High</w:t>
      </w:r>
      <w:r w:rsidRPr="00C72500">
        <w:rPr>
          <w:sz w:val="26"/>
          <w:szCs w:val="26"/>
        </w:rPr>
        <w:t xml:space="preserve"> </w:t>
      </w:r>
      <w:r w:rsidRPr="00C72500">
        <w:rPr>
          <w:sz w:val="26"/>
          <w:szCs w:val="26"/>
          <w:lang w:val="en-US"/>
        </w:rPr>
        <w:t>Fall</w:t>
      </w:r>
      <w:r w:rsidRPr="00C72500">
        <w:rPr>
          <w:sz w:val="26"/>
          <w:szCs w:val="26"/>
        </w:rPr>
        <w:t xml:space="preserve">. Интонация сложносочиненного и сложноподчиненного предложений. Интонация эмоционально - окрашенной речи. Интонация и интонационная группа. Компоненты интонационной группы. Ее структура. Типы </w:t>
      </w:r>
      <w:proofErr w:type="spellStart"/>
      <w:r w:rsidRPr="00C72500">
        <w:rPr>
          <w:sz w:val="26"/>
          <w:szCs w:val="26"/>
        </w:rPr>
        <w:t>Pre-heads</w:t>
      </w:r>
      <w:proofErr w:type="spellEnd"/>
      <w:r w:rsidRPr="00C72500">
        <w:rPr>
          <w:sz w:val="26"/>
          <w:szCs w:val="26"/>
        </w:rPr>
        <w:t xml:space="preserve">  и  </w:t>
      </w:r>
      <w:proofErr w:type="spellStart"/>
      <w:r w:rsidRPr="00C72500">
        <w:rPr>
          <w:sz w:val="26"/>
          <w:szCs w:val="26"/>
        </w:rPr>
        <w:t>Tails</w:t>
      </w:r>
      <w:proofErr w:type="spellEnd"/>
      <w:r w:rsidRPr="00C72500">
        <w:rPr>
          <w:sz w:val="26"/>
          <w:szCs w:val="26"/>
        </w:rPr>
        <w:t xml:space="preserve">. Типы </w:t>
      </w:r>
      <w:proofErr w:type="spellStart"/>
      <w:r w:rsidRPr="00C72500">
        <w:rPr>
          <w:sz w:val="26"/>
          <w:szCs w:val="26"/>
        </w:rPr>
        <w:t>Heads</w:t>
      </w:r>
      <w:proofErr w:type="spellEnd"/>
      <w:r w:rsidRPr="00C72500">
        <w:rPr>
          <w:sz w:val="26"/>
          <w:szCs w:val="26"/>
        </w:rPr>
        <w:t xml:space="preserve"> (Шкалы). Интонация предложения с осложненной синтаксической структурой. Интонация перечислений. Интонация обстоятельств. Интонация приложения. Интонация прямого обращения. Интонация вводных слов. Интонация слов автора. Интонационные модели. Интонация разных коммуникативных типов предложений. Интонация вопросов (альтернативных, разделительных, общих, специальных). Интонация повествовательных предложений. Интонация повелительных предложений. Интонация восклицательных предложений.</w:t>
      </w:r>
      <w:bookmarkStart w:id="1" w:name="_GoBack"/>
      <w:bookmarkEnd w:id="1"/>
    </w:p>
    <w:p w:rsidR="00030632" w:rsidRPr="00C72500" w:rsidRDefault="00030632" w:rsidP="00C72500">
      <w:pPr>
        <w:spacing w:line="360" w:lineRule="auto"/>
        <w:jc w:val="both"/>
        <w:rPr>
          <w:sz w:val="26"/>
          <w:szCs w:val="26"/>
        </w:rPr>
      </w:pPr>
    </w:p>
    <w:p w:rsidR="00030632" w:rsidRPr="00C72500" w:rsidRDefault="00030632" w:rsidP="00DB6967">
      <w:pPr>
        <w:spacing w:line="360" w:lineRule="auto"/>
        <w:jc w:val="both"/>
        <w:rPr>
          <w:b/>
          <w:sz w:val="26"/>
          <w:szCs w:val="26"/>
        </w:rPr>
      </w:pPr>
      <w:r w:rsidRPr="00DB6967">
        <w:rPr>
          <w:b/>
          <w:sz w:val="26"/>
          <w:szCs w:val="26"/>
        </w:rPr>
        <w:t>или</w:t>
      </w:r>
      <w:r w:rsidR="00DB6967">
        <w:rPr>
          <w:b/>
          <w:sz w:val="26"/>
          <w:szCs w:val="26"/>
        </w:rPr>
        <w:t xml:space="preserve"> «</w:t>
      </w:r>
      <w:r w:rsidRPr="00C72500">
        <w:rPr>
          <w:b/>
          <w:sz w:val="26"/>
          <w:szCs w:val="26"/>
        </w:rPr>
        <w:t>Интонационные типы английского языка</w:t>
      </w:r>
      <w:r w:rsidR="00DB6967">
        <w:rPr>
          <w:b/>
          <w:sz w:val="26"/>
          <w:szCs w:val="26"/>
        </w:rPr>
        <w:t>»</w:t>
      </w:r>
    </w:p>
    <w:p w:rsidR="00030632" w:rsidRPr="00C72500" w:rsidRDefault="00030632" w:rsidP="00C72500">
      <w:pPr>
        <w:spacing w:line="360" w:lineRule="auto"/>
        <w:jc w:val="both"/>
        <w:rPr>
          <w:b/>
          <w:sz w:val="26"/>
          <w:szCs w:val="26"/>
        </w:rPr>
      </w:pPr>
    </w:p>
    <w:p w:rsidR="00030632" w:rsidRPr="00C72500" w:rsidRDefault="00030632" w:rsidP="00C72500">
      <w:pPr>
        <w:spacing w:line="360" w:lineRule="auto"/>
        <w:jc w:val="both"/>
        <w:rPr>
          <w:sz w:val="26"/>
          <w:szCs w:val="26"/>
        </w:rPr>
      </w:pPr>
      <w:r w:rsidRPr="00C72500">
        <w:rPr>
          <w:sz w:val="26"/>
          <w:szCs w:val="26"/>
        </w:rPr>
        <w:tab/>
      </w:r>
      <w:r w:rsidRPr="00C72500">
        <w:rPr>
          <w:b/>
          <w:sz w:val="26"/>
          <w:szCs w:val="26"/>
        </w:rPr>
        <w:t>Цель курса –</w:t>
      </w:r>
      <w:r w:rsidRPr="00C72500">
        <w:rPr>
          <w:sz w:val="26"/>
          <w:szCs w:val="26"/>
        </w:rPr>
        <w:t xml:space="preserve"> заключается в формировании интонационно-произносительной основы изучения английского языка. Это предполагает обучение правильному произношению звуков речи, правилам сочетания звуков в словах и словосочетаниях, расстановке словесного и фразового ударения, особенностям интонационного оформления коммуникативных типов предложений. </w:t>
      </w:r>
    </w:p>
    <w:p w:rsidR="00030632" w:rsidRPr="00C72500" w:rsidRDefault="00030632" w:rsidP="00C72500">
      <w:pPr>
        <w:spacing w:line="360" w:lineRule="auto"/>
        <w:jc w:val="both"/>
        <w:rPr>
          <w:b/>
          <w:sz w:val="26"/>
          <w:szCs w:val="26"/>
        </w:rPr>
      </w:pPr>
      <w:r w:rsidRPr="00C72500">
        <w:rPr>
          <w:b/>
          <w:sz w:val="26"/>
          <w:szCs w:val="26"/>
        </w:rPr>
        <w:t>Изучение дисциплины предполагает решение следующих задач:</w:t>
      </w:r>
    </w:p>
    <w:p w:rsidR="00030632" w:rsidRPr="00C72500" w:rsidRDefault="00030632" w:rsidP="00C72500">
      <w:pPr>
        <w:numPr>
          <w:ilvl w:val="0"/>
          <w:numId w:val="3"/>
        </w:numPr>
        <w:spacing w:line="360" w:lineRule="auto"/>
        <w:ind w:left="450"/>
        <w:jc w:val="both"/>
        <w:rPr>
          <w:color w:val="000000"/>
          <w:sz w:val="26"/>
          <w:szCs w:val="26"/>
        </w:rPr>
      </w:pPr>
      <w:r w:rsidRPr="00C72500">
        <w:rPr>
          <w:color w:val="000000"/>
          <w:sz w:val="26"/>
          <w:szCs w:val="26"/>
        </w:rPr>
        <w:t>развить фонематический слух у студентов;</w:t>
      </w:r>
    </w:p>
    <w:p w:rsidR="00030632" w:rsidRPr="00C72500" w:rsidRDefault="00030632" w:rsidP="00C72500">
      <w:pPr>
        <w:numPr>
          <w:ilvl w:val="0"/>
          <w:numId w:val="3"/>
        </w:numPr>
        <w:spacing w:line="360" w:lineRule="auto"/>
        <w:ind w:left="450"/>
        <w:jc w:val="both"/>
        <w:rPr>
          <w:color w:val="000000"/>
          <w:sz w:val="26"/>
          <w:szCs w:val="26"/>
        </w:rPr>
      </w:pPr>
      <w:r w:rsidRPr="00C72500">
        <w:rPr>
          <w:color w:val="000000"/>
          <w:sz w:val="26"/>
          <w:szCs w:val="26"/>
        </w:rPr>
        <w:t>обучить правильному произношению гласных и согласных звуков;</w:t>
      </w:r>
    </w:p>
    <w:p w:rsidR="00030632" w:rsidRPr="00C72500" w:rsidRDefault="00030632" w:rsidP="00C72500">
      <w:pPr>
        <w:numPr>
          <w:ilvl w:val="0"/>
          <w:numId w:val="3"/>
        </w:numPr>
        <w:spacing w:line="360" w:lineRule="auto"/>
        <w:ind w:left="450"/>
        <w:jc w:val="both"/>
        <w:rPr>
          <w:color w:val="000000"/>
          <w:sz w:val="26"/>
          <w:szCs w:val="26"/>
        </w:rPr>
      </w:pPr>
      <w:r w:rsidRPr="00C72500">
        <w:rPr>
          <w:color w:val="000000"/>
          <w:sz w:val="26"/>
          <w:szCs w:val="26"/>
        </w:rPr>
        <w:t>ознакомить студентов с рядом фонетических явлений английского языка, которые позволят им приблизить собственную речь к аутентичному звучанию;</w:t>
      </w:r>
    </w:p>
    <w:p w:rsidR="00030632" w:rsidRPr="00C72500" w:rsidRDefault="00030632" w:rsidP="00C72500">
      <w:pPr>
        <w:numPr>
          <w:ilvl w:val="0"/>
          <w:numId w:val="3"/>
        </w:numPr>
        <w:spacing w:line="360" w:lineRule="auto"/>
        <w:ind w:left="450"/>
        <w:jc w:val="both"/>
        <w:rPr>
          <w:color w:val="000000"/>
          <w:sz w:val="26"/>
          <w:szCs w:val="26"/>
        </w:rPr>
      </w:pPr>
      <w:r w:rsidRPr="00C72500">
        <w:rPr>
          <w:color w:val="000000"/>
          <w:sz w:val="26"/>
          <w:szCs w:val="26"/>
        </w:rPr>
        <w:t>развить у студентов интонационно-произносительные навыки монологической и диалогической речи;</w:t>
      </w:r>
    </w:p>
    <w:p w:rsidR="00030632" w:rsidRPr="00C72500" w:rsidRDefault="00030632" w:rsidP="00C72500">
      <w:pPr>
        <w:numPr>
          <w:ilvl w:val="0"/>
          <w:numId w:val="3"/>
        </w:numPr>
        <w:spacing w:line="360" w:lineRule="auto"/>
        <w:ind w:left="450"/>
        <w:jc w:val="both"/>
        <w:rPr>
          <w:color w:val="000000"/>
          <w:sz w:val="26"/>
          <w:szCs w:val="26"/>
        </w:rPr>
      </w:pPr>
      <w:r w:rsidRPr="00C72500">
        <w:rPr>
          <w:color w:val="000000"/>
          <w:sz w:val="26"/>
          <w:szCs w:val="26"/>
        </w:rPr>
        <w:t xml:space="preserve">развить навыки </w:t>
      </w:r>
      <w:proofErr w:type="spellStart"/>
      <w:r w:rsidRPr="00C72500">
        <w:rPr>
          <w:color w:val="000000"/>
          <w:sz w:val="26"/>
          <w:szCs w:val="26"/>
        </w:rPr>
        <w:t>аудирования</w:t>
      </w:r>
      <w:proofErr w:type="spellEnd"/>
      <w:r w:rsidRPr="00C72500">
        <w:rPr>
          <w:color w:val="000000"/>
          <w:sz w:val="26"/>
          <w:szCs w:val="26"/>
        </w:rPr>
        <w:t xml:space="preserve">. </w:t>
      </w:r>
    </w:p>
    <w:p w:rsidR="00030632" w:rsidRPr="00C72500" w:rsidRDefault="00030632" w:rsidP="00C72500">
      <w:pPr>
        <w:spacing w:line="360" w:lineRule="auto"/>
        <w:jc w:val="both"/>
        <w:rPr>
          <w:sz w:val="26"/>
          <w:szCs w:val="26"/>
        </w:rPr>
      </w:pPr>
    </w:p>
    <w:p w:rsidR="00030632" w:rsidRPr="00C72500" w:rsidRDefault="00030632" w:rsidP="00C72500">
      <w:pPr>
        <w:spacing w:line="360" w:lineRule="auto"/>
        <w:jc w:val="both"/>
        <w:rPr>
          <w:b/>
          <w:sz w:val="26"/>
          <w:szCs w:val="26"/>
        </w:rPr>
      </w:pPr>
      <w:r w:rsidRPr="00C72500">
        <w:rPr>
          <w:b/>
          <w:sz w:val="26"/>
          <w:szCs w:val="26"/>
        </w:rPr>
        <w:t>Место учебной дисциплины в структуре ООП бакалавриата</w:t>
      </w:r>
    </w:p>
    <w:p w:rsidR="00030632" w:rsidRPr="00C72500" w:rsidRDefault="00030632" w:rsidP="00C72500">
      <w:pPr>
        <w:spacing w:line="360" w:lineRule="auto"/>
        <w:ind w:left="360"/>
        <w:jc w:val="both"/>
        <w:rPr>
          <w:b/>
          <w:sz w:val="26"/>
          <w:szCs w:val="26"/>
        </w:rPr>
      </w:pPr>
    </w:p>
    <w:p w:rsidR="00030632" w:rsidRPr="00C72500" w:rsidRDefault="00030632" w:rsidP="00C72500">
      <w:pPr>
        <w:spacing w:line="360" w:lineRule="auto"/>
        <w:jc w:val="both"/>
        <w:rPr>
          <w:sz w:val="26"/>
          <w:szCs w:val="26"/>
        </w:rPr>
      </w:pPr>
      <w:r w:rsidRPr="00C72500">
        <w:rPr>
          <w:b/>
          <w:sz w:val="26"/>
          <w:szCs w:val="26"/>
        </w:rPr>
        <w:t xml:space="preserve">      </w:t>
      </w:r>
      <w:r w:rsidRPr="00C72500">
        <w:rPr>
          <w:sz w:val="26"/>
          <w:szCs w:val="26"/>
        </w:rPr>
        <w:t>Б.3.</w:t>
      </w:r>
      <w:r w:rsidR="00DB6967">
        <w:rPr>
          <w:sz w:val="26"/>
          <w:szCs w:val="26"/>
        </w:rPr>
        <w:t>ДВ.5</w:t>
      </w:r>
      <w:r w:rsidRPr="00C72500">
        <w:rPr>
          <w:sz w:val="26"/>
          <w:szCs w:val="26"/>
        </w:rPr>
        <w:t xml:space="preserve"> Профессиональный цикл. Вариативная часть. Дисциплины, рекомендуемые УМО. </w:t>
      </w:r>
      <w:r w:rsidRPr="00DB6967">
        <w:rPr>
          <w:sz w:val="26"/>
          <w:szCs w:val="26"/>
        </w:rPr>
        <w:t xml:space="preserve">5 </w:t>
      </w:r>
      <w:r w:rsidR="00DB6967" w:rsidRPr="00DB6967">
        <w:rPr>
          <w:sz w:val="26"/>
          <w:szCs w:val="26"/>
        </w:rPr>
        <w:t>зет,</w:t>
      </w:r>
      <w:r w:rsidR="00DB6967">
        <w:rPr>
          <w:sz w:val="26"/>
          <w:szCs w:val="26"/>
        </w:rPr>
        <w:t xml:space="preserve"> 180 ч.</w:t>
      </w:r>
      <w:r w:rsidRPr="00C72500">
        <w:rPr>
          <w:sz w:val="26"/>
          <w:szCs w:val="26"/>
        </w:rPr>
        <w:t>, 1,2 семестр.</w:t>
      </w:r>
    </w:p>
    <w:p w:rsidR="00030632" w:rsidRPr="00C72500" w:rsidRDefault="00030632" w:rsidP="00C72500">
      <w:pPr>
        <w:pStyle w:val="2"/>
        <w:spacing w:line="360" w:lineRule="auto"/>
        <w:jc w:val="both"/>
        <w:rPr>
          <w:sz w:val="26"/>
          <w:szCs w:val="26"/>
        </w:rPr>
      </w:pPr>
      <w:r w:rsidRPr="00C72500">
        <w:rPr>
          <w:sz w:val="26"/>
          <w:szCs w:val="26"/>
        </w:rPr>
        <w:t xml:space="preserve">         Интонационные типы английского языка занимает одно из важнейших мест среди практических дисциплин, изучаемых на факультете. Она способствует формированию у студентов базовых  навыков в овладении правильной интонацией, а также систематизация представлений о значении звуковой стороны языка как средства общения.</w:t>
      </w:r>
    </w:p>
    <w:p w:rsidR="00030632" w:rsidRPr="00C72500" w:rsidRDefault="00030632" w:rsidP="00C72500">
      <w:pPr>
        <w:spacing w:line="360" w:lineRule="auto"/>
        <w:jc w:val="both"/>
        <w:rPr>
          <w:sz w:val="26"/>
          <w:szCs w:val="26"/>
        </w:rPr>
      </w:pPr>
      <w:r w:rsidRPr="00C72500">
        <w:rPr>
          <w:b/>
          <w:sz w:val="26"/>
          <w:szCs w:val="26"/>
        </w:rPr>
        <w:t>Краткое содержание:</w:t>
      </w:r>
      <w:r w:rsidRPr="00C72500">
        <w:rPr>
          <w:sz w:val="26"/>
          <w:szCs w:val="26"/>
        </w:rPr>
        <w:t xml:space="preserve">  </w:t>
      </w:r>
    </w:p>
    <w:p w:rsidR="00030632" w:rsidRPr="00C72500" w:rsidRDefault="00030632" w:rsidP="00C72500">
      <w:pPr>
        <w:spacing w:line="360" w:lineRule="auto"/>
        <w:jc w:val="both"/>
        <w:rPr>
          <w:color w:val="000000"/>
          <w:sz w:val="26"/>
          <w:szCs w:val="26"/>
        </w:rPr>
      </w:pPr>
      <w:r w:rsidRPr="00C72500">
        <w:rPr>
          <w:color w:val="000000"/>
          <w:sz w:val="26"/>
          <w:szCs w:val="26"/>
        </w:rPr>
        <w:t xml:space="preserve">Артикуляционная дыхательная гимнастика. Функции интонации в английском языке. </w:t>
      </w:r>
      <w:r w:rsidRPr="00C72500">
        <w:rPr>
          <w:sz w:val="26"/>
          <w:szCs w:val="26"/>
        </w:rPr>
        <w:t xml:space="preserve">Составление таблицы типов шкал и иллюстрация  их собственными примерами. </w:t>
      </w:r>
      <w:r w:rsidRPr="00C72500">
        <w:rPr>
          <w:color w:val="000000"/>
          <w:sz w:val="26"/>
          <w:szCs w:val="26"/>
        </w:rPr>
        <w:t xml:space="preserve">Способы графического изображения интонации. </w:t>
      </w:r>
      <w:r w:rsidRPr="00C72500">
        <w:rPr>
          <w:sz w:val="26"/>
          <w:szCs w:val="26"/>
        </w:rPr>
        <w:t xml:space="preserve">Фонетический анализ предложений и текстов. </w:t>
      </w:r>
      <w:r w:rsidRPr="00C72500">
        <w:rPr>
          <w:color w:val="000000"/>
          <w:sz w:val="26"/>
          <w:szCs w:val="26"/>
        </w:rPr>
        <w:t>Интонация перечисления. Интонация приложения. Интонация слов автора в сложных предложениях. Интонация обстоятельства места и времени.</w:t>
      </w:r>
    </w:p>
    <w:p w:rsidR="00030632" w:rsidRPr="00C72500" w:rsidRDefault="00030632" w:rsidP="00C72500">
      <w:pPr>
        <w:spacing w:line="360" w:lineRule="auto"/>
        <w:jc w:val="both"/>
        <w:rPr>
          <w:sz w:val="26"/>
          <w:szCs w:val="26"/>
        </w:rPr>
      </w:pPr>
    </w:p>
    <w:p w:rsidR="00030632" w:rsidRPr="00C72500" w:rsidRDefault="00030632" w:rsidP="00C72500">
      <w:pPr>
        <w:spacing w:line="360" w:lineRule="auto"/>
        <w:jc w:val="both"/>
        <w:rPr>
          <w:sz w:val="26"/>
          <w:szCs w:val="26"/>
        </w:rPr>
      </w:pPr>
    </w:p>
    <w:p w:rsidR="00605206" w:rsidRPr="00C72500" w:rsidRDefault="00605206" w:rsidP="00C72500">
      <w:pPr>
        <w:spacing w:line="360" w:lineRule="auto"/>
        <w:jc w:val="both"/>
        <w:outlineLvl w:val="0"/>
        <w:rPr>
          <w:sz w:val="26"/>
          <w:szCs w:val="26"/>
          <w:lang w:val="en-US"/>
        </w:rPr>
      </w:pPr>
    </w:p>
    <w:sectPr w:rsidR="00605206" w:rsidRPr="00C72500" w:rsidSect="00642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78DD"/>
    <w:multiLevelType w:val="multilevel"/>
    <w:tmpl w:val="13142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5B77B25"/>
    <w:multiLevelType w:val="hybridMultilevel"/>
    <w:tmpl w:val="2B36FC74"/>
    <w:lvl w:ilvl="0" w:tplc="7724067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6B718C3"/>
    <w:multiLevelType w:val="hybridMultilevel"/>
    <w:tmpl w:val="81F867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5B9"/>
    <w:rsid w:val="000273DA"/>
    <w:rsid w:val="00030632"/>
    <w:rsid w:val="0022362E"/>
    <w:rsid w:val="0041129F"/>
    <w:rsid w:val="00440F47"/>
    <w:rsid w:val="004B6C47"/>
    <w:rsid w:val="004C705B"/>
    <w:rsid w:val="005125B9"/>
    <w:rsid w:val="00562079"/>
    <w:rsid w:val="00605206"/>
    <w:rsid w:val="006278B9"/>
    <w:rsid w:val="006428C9"/>
    <w:rsid w:val="0070044C"/>
    <w:rsid w:val="009A3B05"/>
    <w:rsid w:val="00AB013D"/>
    <w:rsid w:val="00AF4E09"/>
    <w:rsid w:val="00C72500"/>
    <w:rsid w:val="00CA2930"/>
    <w:rsid w:val="00DB6967"/>
    <w:rsid w:val="00DD1B84"/>
    <w:rsid w:val="00DF44FB"/>
    <w:rsid w:val="00FD44A8"/>
    <w:rsid w:val="00FF6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5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440F47"/>
    <w:pPr>
      <w:spacing w:after="120" w:line="480" w:lineRule="auto"/>
    </w:pPr>
  </w:style>
  <w:style w:type="character" w:customStyle="1" w:styleId="20">
    <w:name w:val="Основной текст 2 Знак"/>
    <w:basedOn w:val="a0"/>
    <w:link w:val="2"/>
    <w:semiHidden/>
    <w:rsid w:val="00440F47"/>
    <w:rPr>
      <w:rFonts w:ascii="Times New Roman" w:eastAsia="Times New Roman" w:hAnsi="Times New Roman" w:cs="Times New Roman"/>
      <w:sz w:val="24"/>
      <w:szCs w:val="24"/>
      <w:lang w:eastAsia="ru-RU"/>
    </w:rPr>
  </w:style>
  <w:style w:type="paragraph" w:styleId="a3">
    <w:name w:val="List Paragraph"/>
    <w:basedOn w:val="a"/>
    <w:uiPriority w:val="34"/>
    <w:qFormat/>
    <w:rsid w:val="00440F47"/>
    <w:pPr>
      <w:ind w:left="720"/>
      <w:contextualSpacing/>
    </w:pPr>
  </w:style>
</w:styles>
</file>

<file path=word/webSettings.xml><?xml version="1.0" encoding="utf-8"?>
<w:webSettings xmlns:r="http://schemas.openxmlformats.org/officeDocument/2006/relationships" xmlns:w="http://schemas.openxmlformats.org/wordprocessingml/2006/main">
  <w:divs>
    <w:div w:id="613682002">
      <w:bodyDiv w:val="1"/>
      <w:marLeft w:val="0"/>
      <w:marRight w:val="0"/>
      <w:marTop w:val="0"/>
      <w:marBottom w:val="0"/>
      <w:divBdr>
        <w:top w:val="none" w:sz="0" w:space="0" w:color="auto"/>
        <w:left w:val="none" w:sz="0" w:space="0" w:color="auto"/>
        <w:bottom w:val="none" w:sz="0" w:space="0" w:color="auto"/>
        <w:right w:val="none" w:sz="0" w:space="0" w:color="auto"/>
      </w:divBdr>
    </w:div>
    <w:div w:id="645746824">
      <w:bodyDiv w:val="1"/>
      <w:marLeft w:val="0"/>
      <w:marRight w:val="0"/>
      <w:marTop w:val="0"/>
      <w:marBottom w:val="0"/>
      <w:divBdr>
        <w:top w:val="none" w:sz="0" w:space="0" w:color="auto"/>
        <w:left w:val="none" w:sz="0" w:space="0" w:color="auto"/>
        <w:bottom w:val="none" w:sz="0" w:space="0" w:color="auto"/>
        <w:right w:val="none" w:sz="0" w:space="0" w:color="auto"/>
      </w:divBdr>
    </w:div>
    <w:div w:id="1717581727">
      <w:bodyDiv w:val="1"/>
      <w:marLeft w:val="0"/>
      <w:marRight w:val="0"/>
      <w:marTop w:val="0"/>
      <w:marBottom w:val="0"/>
      <w:divBdr>
        <w:top w:val="none" w:sz="0" w:space="0" w:color="auto"/>
        <w:left w:val="none" w:sz="0" w:space="0" w:color="auto"/>
        <w:bottom w:val="none" w:sz="0" w:space="0" w:color="auto"/>
        <w:right w:val="none" w:sz="0" w:space="0" w:color="auto"/>
      </w:divBdr>
    </w:div>
    <w:div w:id="19448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2501</Words>
  <Characters>14259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15</cp:revision>
  <dcterms:created xsi:type="dcterms:W3CDTF">2012-05-18T04:33:00Z</dcterms:created>
  <dcterms:modified xsi:type="dcterms:W3CDTF">2012-05-21T05:16:00Z</dcterms:modified>
</cp:coreProperties>
</file>